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F7835" w:rsidRPr="00304EEA" w:rsidRDefault="00622288" w:rsidP="00CF7835">
      <w:pPr>
        <w:spacing w:after="600"/>
        <w:jc w:val="right"/>
        <w:rPr>
          <w:rFonts w:ascii="Arial" w:hAnsi="Arial" w:cs="Arial"/>
          <w:sz w:val="18"/>
          <w:szCs w:val="18"/>
        </w:rPr>
      </w:pPr>
      <w:r w:rsidRPr="00304EEA">
        <w:rPr>
          <w:rFonts w:ascii="Arial" w:hAnsi="Arial" w:cs="Arial"/>
          <w:sz w:val="18"/>
          <w:szCs w:val="18"/>
        </w:rPr>
        <w:t>Niepołomice</w:t>
      </w:r>
      <w:r w:rsidR="00CF7835" w:rsidRPr="00304EEA">
        <w:rPr>
          <w:rFonts w:ascii="Arial" w:hAnsi="Arial" w:cs="Arial"/>
          <w:sz w:val="18"/>
          <w:szCs w:val="18"/>
        </w:rPr>
        <w:t xml:space="preserve"> dnia: </w:t>
      </w:r>
      <w:r w:rsidRPr="00304EEA">
        <w:rPr>
          <w:rFonts w:ascii="Arial" w:hAnsi="Arial" w:cs="Arial"/>
          <w:sz w:val="18"/>
          <w:szCs w:val="18"/>
        </w:rPr>
        <w:t>2025-01-10</w:t>
      </w:r>
    </w:p>
    <w:p w:rsidR="00CF7835" w:rsidRPr="00304EEA" w:rsidRDefault="00622288" w:rsidP="00CF7835">
      <w:pPr>
        <w:spacing w:line="360" w:lineRule="auto"/>
        <w:rPr>
          <w:rFonts w:ascii="Arial" w:hAnsi="Arial" w:cs="Arial"/>
          <w:b/>
          <w:bCs/>
          <w:sz w:val="18"/>
          <w:szCs w:val="18"/>
        </w:rPr>
      </w:pPr>
      <w:r w:rsidRPr="00304EEA">
        <w:rPr>
          <w:rFonts w:ascii="Arial" w:hAnsi="Arial" w:cs="Arial"/>
          <w:b/>
          <w:bCs/>
          <w:sz w:val="18"/>
          <w:szCs w:val="18"/>
        </w:rPr>
        <w:t>Infrastruktura Niepołomice Spółka z o.o.</w:t>
      </w:r>
    </w:p>
    <w:p w:rsidR="00CF7835" w:rsidRPr="00304EEA" w:rsidRDefault="00622288" w:rsidP="00CF7835">
      <w:pPr>
        <w:spacing w:line="360" w:lineRule="auto"/>
        <w:rPr>
          <w:rFonts w:ascii="Arial" w:hAnsi="Arial" w:cs="Arial"/>
          <w:sz w:val="18"/>
          <w:szCs w:val="18"/>
        </w:rPr>
      </w:pPr>
      <w:r w:rsidRPr="00304EEA">
        <w:rPr>
          <w:rFonts w:ascii="Arial" w:hAnsi="Arial" w:cs="Arial"/>
          <w:sz w:val="18"/>
          <w:szCs w:val="18"/>
        </w:rPr>
        <w:t>ul. Droga Królewska</w:t>
      </w:r>
      <w:r w:rsidR="00CF7835" w:rsidRPr="00304EEA">
        <w:rPr>
          <w:rFonts w:ascii="Arial" w:hAnsi="Arial" w:cs="Arial"/>
          <w:sz w:val="18"/>
          <w:szCs w:val="18"/>
        </w:rPr>
        <w:t xml:space="preserve"> </w:t>
      </w:r>
      <w:r w:rsidRPr="00304EEA">
        <w:rPr>
          <w:rFonts w:ascii="Arial" w:hAnsi="Arial" w:cs="Arial"/>
          <w:sz w:val="18"/>
          <w:szCs w:val="18"/>
        </w:rPr>
        <w:t>27</w:t>
      </w:r>
    </w:p>
    <w:p w:rsidR="00CF7835" w:rsidRPr="00304EEA" w:rsidRDefault="00622288" w:rsidP="00CF7835">
      <w:pPr>
        <w:rPr>
          <w:rFonts w:ascii="Arial" w:hAnsi="Arial" w:cs="Arial"/>
          <w:sz w:val="18"/>
          <w:szCs w:val="18"/>
        </w:rPr>
      </w:pPr>
      <w:r w:rsidRPr="00304EEA">
        <w:rPr>
          <w:rFonts w:ascii="Arial" w:hAnsi="Arial" w:cs="Arial"/>
          <w:sz w:val="18"/>
          <w:szCs w:val="18"/>
        </w:rPr>
        <w:t>32-005</w:t>
      </w:r>
      <w:r w:rsidR="00CF7835" w:rsidRPr="00304EEA">
        <w:rPr>
          <w:rFonts w:ascii="Arial" w:hAnsi="Arial" w:cs="Arial"/>
          <w:sz w:val="18"/>
          <w:szCs w:val="18"/>
        </w:rPr>
        <w:t xml:space="preserve"> </w:t>
      </w:r>
      <w:r w:rsidRPr="00304EEA">
        <w:rPr>
          <w:rFonts w:ascii="Arial" w:hAnsi="Arial" w:cs="Arial"/>
          <w:sz w:val="18"/>
          <w:szCs w:val="18"/>
        </w:rPr>
        <w:t>Niepołomice</w:t>
      </w:r>
    </w:p>
    <w:p w:rsidR="00CF7835" w:rsidRPr="00304EEA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304EEA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304EEA" w:rsidRDefault="00CF7835" w:rsidP="00CF7835">
      <w:pPr>
        <w:spacing w:after="600"/>
        <w:jc w:val="both"/>
        <w:rPr>
          <w:bCs/>
          <w:sz w:val="18"/>
          <w:szCs w:val="18"/>
        </w:rPr>
      </w:pPr>
      <w:r w:rsidRPr="00304EEA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304EEA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304EEA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18"/>
                <w:szCs w:val="18"/>
              </w:rPr>
            </w:pPr>
            <w:r w:rsidRPr="00304EEA">
              <w:rPr>
                <w:rFonts w:ascii="Arial" w:hAnsi="Arial" w:cs="Arial"/>
                <w:b/>
                <w:spacing w:val="20"/>
                <w:sz w:val="18"/>
                <w:szCs w:val="18"/>
              </w:rPr>
              <w:t>INFORMACJA Z OTWARCIA OFERT</w:t>
            </w:r>
          </w:p>
        </w:tc>
      </w:tr>
    </w:tbl>
    <w:p w:rsidR="00CF7835" w:rsidRPr="00304EE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18"/>
          <w:szCs w:val="18"/>
        </w:rPr>
      </w:pPr>
      <w:r w:rsidRPr="00304EEA">
        <w:rPr>
          <w:rFonts w:ascii="Arial" w:hAnsi="Arial" w:cs="Arial"/>
          <w:sz w:val="18"/>
          <w:szCs w:val="18"/>
        </w:rPr>
        <w:tab/>
        <w:t xml:space="preserve"> </w:t>
      </w:r>
    </w:p>
    <w:p w:rsidR="00CF7835" w:rsidRPr="00304EEA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18"/>
          <w:szCs w:val="18"/>
          <w:lang w:eastAsia="en-US"/>
        </w:rPr>
      </w:pPr>
      <w:r w:rsidRPr="00304EEA">
        <w:rPr>
          <w:rFonts w:ascii="Arial" w:eastAsia="Calibri" w:hAnsi="Arial" w:cs="Arial"/>
          <w:sz w:val="18"/>
          <w:szCs w:val="18"/>
          <w:lang w:eastAsia="en-US"/>
        </w:rPr>
        <w:t xml:space="preserve">Dotyczy </w:t>
      </w:r>
      <w:r w:rsidRPr="00304EEA">
        <w:rPr>
          <w:rFonts w:ascii="Arial" w:hAnsi="Arial" w:cs="Arial"/>
          <w:sz w:val="18"/>
          <w:szCs w:val="18"/>
        </w:rPr>
        <w:t>postępowania o udzielenie zamówienia publicznego</w:t>
      </w:r>
      <w:r w:rsidRPr="00304EEA">
        <w:rPr>
          <w:rFonts w:ascii="Arial" w:eastAsia="Calibri" w:hAnsi="Arial" w:cs="Arial"/>
          <w:sz w:val="18"/>
          <w:szCs w:val="18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304EEA" w:rsidTr="000C1C6D">
        <w:tc>
          <w:tcPr>
            <w:tcW w:w="2269" w:type="dxa"/>
            <w:shd w:val="clear" w:color="auto" w:fill="auto"/>
          </w:tcPr>
          <w:p w:rsidR="00CF7835" w:rsidRPr="00304EEA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04EEA">
              <w:rPr>
                <w:rFonts w:ascii="Arial" w:hAnsi="Arial" w:cs="Arial"/>
                <w:sz w:val="18"/>
                <w:szCs w:val="18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304EEA" w:rsidRDefault="00622288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304EEA">
              <w:rPr>
                <w:rFonts w:ascii="Arial" w:hAnsi="Arial" w:cs="Arial"/>
                <w:bCs/>
                <w:sz w:val="18"/>
                <w:szCs w:val="18"/>
              </w:rPr>
              <w:t xml:space="preserve">Sukcesywny odbiór, transport i zagospodarowanie ustabilizowanych komunalnych osadów ściekowych (kod 19 08 05), </w:t>
            </w:r>
            <w:proofErr w:type="spellStart"/>
            <w:r w:rsidRPr="00304EEA">
              <w:rPr>
                <w:rFonts w:ascii="Arial" w:hAnsi="Arial" w:cs="Arial"/>
                <w:bCs/>
                <w:sz w:val="18"/>
                <w:szCs w:val="18"/>
              </w:rPr>
              <w:t>skratek</w:t>
            </w:r>
            <w:proofErr w:type="spellEnd"/>
            <w:r w:rsidRPr="00304EEA">
              <w:rPr>
                <w:rFonts w:ascii="Arial" w:hAnsi="Arial" w:cs="Arial"/>
                <w:bCs/>
                <w:sz w:val="18"/>
                <w:szCs w:val="18"/>
              </w:rPr>
              <w:t xml:space="preserve"> (kod 19 08 01) oraz zawartości piaskowników (kod 19 08 02) powstających na oczyszczalniach ścieków oraz </w:t>
            </w:r>
            <w:proofErr w:type="spellStart"/>
            <w:r w:rsidRPr="00304EEA">
              <w:rPr>
                <w:rFonts w:ascii="Arial" w:hAnsi="Arial" w:cs="Arial"/>
                <w:bCs/>
                <w:sz w:val="18"/>
                <w:szCs w:val="18"/>
              </w:rPr>
              <w:t>skratek</w:t>
            </w:r>
            <w:proofErr w:type="spellEnd"/>
            <w:r w:rsidRPr="00304EEA">
              <w:rPr>
                <w:rFonts w:ascii="Arial" w:hAnsi="Arial" w:cs="Arial"/>
                <w:bCs/>
                <w:sz w:val="18"/>
                <w:szCs w:val="18"/>
              </w:rPr>
              <w:t xml:space="preserve"> (kod 19 08 01) powstających na przepompowniach ścieków zlokalizowanych na terenie gminy Niepołomice.</w:t>
            </w:r>
            <w:r w:rsidR="00CF7835" w:rsidRPr="00304EEA"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</w:tr>
      <w:tr w:rsidR="00622288" w:rsidRPr="00304EEA" w:rsidTr="006873C8">
        <w:tc>
          <w:tcPr>
            <w:tcW w:w="2269" w:type="dxa"/>
            <w:shd w:val="clear" w:color="auto" w:fill="auto"/>
          </w:tcPr>
          <w:p w:rsidR="00622288" w:rsidRPr="00304EEA" w:rsidRDefault="00622288" w:rsidP="006873C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04EEA">
              <w:rPr>
                <w:rFonts w:ascii="Arial" w:hAnsi="Arial" w:cs="Arial"/>
                <w:sz w:val="18"/>
                <w:szCs w:val="18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22288" w:rsidRPr="00304EEA" w:rsidRDefault="00622288" w:rsidP="006873C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304EEA">
              <w:rPr>
                <w:rFonts w:ascii="Arial" w:hAnsi="Arial" w:cs="Arial"/>
                <w:bCs/>
                <w:sz w:val="18"/>
                <w:szCs w:val="18"/>
              </w:rPr>
              <w:t>ZP.IN.271.4.2024</w:t>
            </w:r>
          </w:p>
        </w:tc>
      </w:tr>
    </w:tbl>
    <w:p w:rsidR="00D665F5" w:rsidRPr="00304EEA" w:rsidRDefault="00D665F5" w:rsidP="00CF7835">
      <w:pPr>
        <w:spacing w:before="480" w:line="360" w:lineRule="auto"/>
        <w:jc w:val="both"/>
        <w:rPr>
          <w:rFonts w:ascii="Arial" w:hAnsi="Arial" w:cs="Arial"/>
          <w:sz w:val="18"/>
          <w:szCs w:val="18"/>
        </w:rPr>
      </w:pPr>
      <w:r w:rsidRPr="00304EEA">
        <w:rPr>
          <w:rFonts w:ascii="Arial" w:hAnsi="Arial" w:cs="Arial"/>
          <w:sz w:val="18"/>
          <w:szCs w:val="18"/>
        </w:rPr>
        <w:t>Zamawiający, działając na podstawie art. 22</w:t>
      </w:r>
      <w:r w:rsidR="00601802" w:rsidRPr="00304EEA">
        <w:rPr>
          <w:rFonts w:ascii="Arial" w:hAnsi="Arial" w:cs="Arial"/>
          <w:sz w:val="18"/>
          <w:szCs w:val="18"/>
        </w:rPr>
        <w:t>2</w:t>
      </w:r>
      <w:r w:rsidRPr="00304EEA">
        <w:rPr>
          <w:rFonts w:ascii="Arial" w:hAnsi="Arial" w:cs="Arial"/>
          <w:sz w:val="18"/>
          <w:szCs w:val="18"/>
        </w:rPr>
        <w:t xml:space="preserve"> ust. 5 </w:t>
      </w:r>
      <w:r w:rsidRPr="00304EEA">
        <w:rPr>
          <w:rFonts w:ascii="Arial" w:hAnsi="Arial" w:cs="Arial"/>
          <w:bCs/>
          <w:sz w:val="18"/>
          <w:szCs w:val="18"/>
        </w:rPr>
        <w:t>ustawy z dnia 11 września 2019r. Prawo zamówień publicznych</w:t>
      </w:r>
      <w:r w:rsidRPr="00304EEA">
        <w:rPr>
          <w:rFonts w:ascii="Arial" w:hAnsi="Arial" w:cs="Arial"/>
          <w:sz w:val="18"/>
          <w:szCs w:val="18"/>
        </w:rPr>
        <w:t xml:space="preserve"> </w:t>
      </w:r>
      <w:r w:rsidR="00622288" w:rsidRPr="00304EEA">
        <w:rPr>
          <w:rFonts w:ascii="Arial" w:hAnsi="Arial" w:cs="Arial"/>
          <w:sz w:val="18"/>
          <w:szCs w:val="18"/>
        </w:rPr>
        <w:t>(</w:t>
      </w:r>
      <w:proofErr w:type="spellStart"/>
      <w:r w:rsidR="00622288" w:rsidRPr="00304EEA">
        <w:rPr>
          <w:rFonts w:ascii="Arial" w:hAnsi="Arial" w:cs="Arial"/>
          <w:sz w:val="18"/>
          <w:szCs w:val="18"/>
        </w:rPr>
        <w:t>t.j</w:t>
      </w:r>
      <w:proofErr w:type="spellEnd"/>
      <w:r w:rsidR="00622288" w:rsidRPr="00304EEA">
        <w:rPr>
          <w:rFonts w:ascii="Arial" w:hAnsi="Arial" w:cs="Arial"/>
          <w:sz w:val="18"/>
          <w:szCs w:val="18"/>
        </w:rPr>
        <w:t>. Dz. U. z 2024 poz. 1320)</w:t>
      </w:r>
      <w:r w:rsidR="00490DC0" w:rsidRPr="00304EEA">
        <w:rPr>
          <w:rFonts w:ascii="Arial" w:hAnsi="Arial" w:cs="Arial"/>
          <w:sz w:val="18"/>
          <w:szCs w:val="18"/>
        </w:rPr>
        <w:t xml:space="preserve"> </w:t>
      </w:r>
      <w:r w:rsidRPr="00304EEA">
        <w:rPr>
          <w:rFonts w:ascii="Arial" w:hAnsi="Arial" w:cs="Arial"/>
          <w:sz w:val="18"/>
          <w:szCs w:val="18"/>
        </w:rPr>
        <w:t>udostępnia</w:t>
      </w:r>
      <w:r w:rsidR="00F95C33" w:rsidRPr="00304EEA">
        <w:rPr>
          <w:rFonts w:ascii="Arial" w:hAnsi="Arial" w:cs="Arial"/>
          <w:sz w:val="18"/>
          <w:szCs w:val="18"/>
        </w:rPr>
        <w:t xml:space="preserve"> </w:t>
      </w:r>
      <w:r w:rsidR="004C7E9B" w:rsidRPr="00304EEA">
        <w:rPr>
          <w:rFonts w:ascii="Arial" w:hAnsi="Arial" w:cs="Arial"/>
          <w:sz w:val="18"/>
          <w:szCs w:val="18"/>
        </w:rPr>
        <w:t>informacj</w:t>
      </w:r>
      <w:r w:rsidR="00577BC6" w:rsidRPr="00304EEA">
        <w:rPr>
          <w:rFonts w:ascii="Arial" w:hAnsi="Arial" w:cs="Arial"/>
          <w:sz w:val="18"/>
          <w:szCs w:val="18"/>
        </w:rPr>
        <w:t>ę</w:t>
      </w:r>
      <w:r w:rsidR="00035488" w:rsidRPr="00304EEA">
        <w:rPr>
          <w:rFonts w:ascii="Arial" w:hAnsi="Arial" w:cs="Arial"/>
          <w:sz w:val="18"/>
          <w:szCs w:val="18"/>
        </w:rPr>
        <w:t xml:space="preserve"> z otwarcia ofert</w:t>
      </w:r>
      <w:r w:rsidR="00577BC6" w:rsidRPr="00304EEA">
        <w:rPr>
          <w:rFonts w:ascii="Arial" w:hAnsi="Arial" w:cs="Arial"/>
          <w:sz w:val="18"/>
          <w:szCs w:val="18"/>
        </w:rPr>
        <w:t>.</w:t>
      </w:r>
    </w:p>
    <w:p w:rsidR="00A80738" w:rsidRPr="00304EEA" w:rsidRDefault="00D665F5" w:rsidP="00CF7835">
      <w:pPr>
        <w:spacing w:before="120" w:after="120" w:line="360" w:lineRule="auto"/>
        <w:jc w:val="both"/>
        <w:rPr>
          <w:rFonts w:ascii="Arial" w:hAnsi="Arial" w:cs="Arial"/>
          <w:sz w:val="18"/>
          <w:szCs w:val="18"/>
        </w:rPr>
      </w:pPr>
      <w:r w:rsidRPr="00304EEA">
        <w:rPr>
          <w:rFonts w:ascii="Arial" w:hAnsi="Arial" w:cs="Arial"/>
          <w:sz w:val="18"/>
          <w:szCs w:val="18"/>
        </w:rPr>
        <w:t>Podczas otwarcia ofert, mającego miejsce</w:t>
      </w:r>
      <w:r w:rsidR="00FF4AB1" w:rsidRPr="00304EEA">
        <w:rPr>
          <w:rFonts w:ascii="Arial" w:hAnsi="Arial" w:cs="Arial"/>
          <w:sz w:val="18"/>
          <w:szCs w:val="18"/>
        </w:rPr>
        <w:t xml:space="preserve"> w dniu </w:t>
      </w:r>
      <w:r w:rsidR="00622288" w:rsidRPr="00304EEA">
        <w:rPr>
          <w:rFonts w:ascii="Arial" w:hAnsi="Arial" w:cs="Arial"/>
          <w:sz w:val="18"/>
          <w:szCs w:val="18"/>
        </w:rPr>
        <w:t>10/01/2025</w:t>
      </w:r>
      <w:r w:rsidR="00FF4AB1" w:rsidRPr="00304EEA">
        <w:rPr>
          <w:rFonts w:ascii="Arial" w:hAnsi="Arial" w:cs="Arial"/>
          <w:sz w:val="18"/>
          <w:szCs w:val="18"/>
        </w:rPr>
        <w:t xml:space="preserve"> o godz. </w:t>
      </w:r>
      <w:r w:rsidR="00622288" w:rsidRPr="00304EEA">
        <w:rPr>
          <w:rFonts w:ascii="Arial" w:hAnsi="Arial" w:cs="Arial"/>
          <w:sz w:val="18"/>
          <w:szCs w:val="18"/>
        </w:rPr>
        <w:t>10:30</w:t>
      </w:r>
      <w:r w:rsidRPr="00304EEA">
        <w:rPr>
          <w:rFonts w:ascii="Arial" w:hAnsi="Arial" w:cs="Arial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04EEA" w:rsidTr="000C1C6D">
        <w:tc>
          <w:tcPr>
            <w:tcW w:w="1276" w:type="dxa"/>
            <w:shd w:val="clear" w:color="auto" w:fill="F2F2F2"/>
            <w:vAlign w:val="center"/>
          </w:tcPr>
          <w:p w:rsidR="00D665F5" w:rsidRPr="00304EEA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04EEA">
              <w:rPr>
                <w:rFonts w:ascii="Arial" w:hAnsi="Arial" w:cs="Arial"/>
                <w:sz w:val="18"/>
                <w:szCs w:val="18"/>
              </w:rPr>
              <w:t>O</w:t>
            </w:r>
            <w:r w:rsidR="00D665F5" w:rsidRPr="00304EEA">
              <w:rPr>
                <w:rFonts w:ascii="Arial" w:hAnsi="Arial" w:cs="Arial"/>
                <w:sz w:val="18"/>
                <w:szCs w:val="18"/>
              </w:rPr>
              <w:t>fert</w:t>
            </w:r>
            <w:r w:rsidRPr="00304EEA">
              <w:rPr>
                <w:rFonts w:ascii="Arial" w:hAnsi="Arial" w:cs="Arial"/>
                <w:sz w:val="18"/>
                <w:szCs w:val="18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304EEA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04EEA">
              <w:rPr>
                <w:rFonts w:ascii="Arial" w:hAnsi="Arial" w:cs="Arial"/>
                <w:sz w:val="18"/>
                <w:szCs w:val="18"/>
              </w:rPr>
              <w:t>Nazwa</w:t>
            </w:r>
            <w:r w:rsidR="003F57CD" w:rsidRPr="00304EE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04EEA">
              <w:rPr>
                <w:rFonts w:ascii="Arial" w:hAnsi="Arial" w:cs="Arial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304EEA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04EEA">
              <w:rPr>
                <w:rFonts w:ascii="Arial" w:hAnsi="Arial" w:cs="Arial"/>
                <w:sz w:val="18"/>
                <w:szCs w:val="18"/>
              </w:rPr>
              <w:t>Cena oferty</w:t>
            </w:r>
            <w:r w:rsidR="00304EEA" w:rsidRPr="00304EEA">
              <w:rPr>
                <w:rFonts w:ascii="Arial" w:hAnsi="Arial" w:cs="Arial"/>
                <w:sz w:val="18"/>
                <w:szCs w:val="18"/>
              </w:rPr>
              <w:t xml:space="preserve"> zł brutto</w:t>
            </w:r>
          </w:p>
        </w:tc>
      </w:tr>
      <w:tr w:rsidR="00622288" w:rsidRPr="00304EEA" w:rsidTr="00304EEA">
        <w:trPr>
          <w:trHeight w:val="2701"/>
        </w:trPr>
        <w:tc>
          <w:tcPr>
            <w:tcW w:w="1276" w:type="dxa"/>
            <w:shd w:val="clear" w:color="auto" w:fill="auto"/>
            <w:vAlign w:val="center"/>
          </w:tcPr>
          <w:p w:rsidR="00622288" w:rsidRPr="00304EEA" w:rsidRDefault="00622288" w:rsidP="006873C8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04EE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304EEA" w:rsidRPr="00304EEA" w:rsidRDefault="00622288" w:rsidP="006873C8">
            <w:pPr>
              <w:spacing w:before="80" w:after="40"/>
              <w:rPr>
                <w:rFonts w:ascii="Arial" w:hAnsi="Arial" w:cs="Arial"/>
                <w:sz w:val="18"/>
                <w:szCs w:val="18"/>
              </w:rPr>
            </w:pPr>
            <w:r w:rsidRPr="00304EEA">
              <w:rPr>
                <w:rFonts w:ascii="Arial" w:hAnsi="Arial" w:cs="Arial"/>
                <w:sz w:val="18"/>
                <w:szCs w:val="18"/>
              </w:rPr>
              <w:t>Konsorcjum</w:t>
            </w:r>
            <w:r w:rsidR="00304EEA" w:rsidRPr="00304EEA">
              <w:rPr>
                <w:rFonts w:ascii="Arial" w:hAnsi="Arial" w:cs="Arial"/>
                <w:sz w:val="18"/>
                <w:szCs w:val="18"/>
              </w:rPr>
              <w:t xml:space="preserve"> firm:</w:t>
            </w:r>
          </w:p>
          <w:p w:rsidR="00622288" w:rsidRPr="00304EEA" w:rsidRDefault="00622288" w:rsidP="006873C8">
            <w:pPr>
              <w:spacing w:before="80" w:after="40"/>
              <w:rPr>
                <w:rFonts w:ascii="Arial" w:hAnsi="Arial" w:cs="Arial"/>
                <w:sz w:val="18"/>
                <w:szCs w:val="18"/>
              </w:rPr>
            </w:pPr>
            <w:r w:rsidRPr="00304EE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04EEA" w:rsidRPr="00304EEA">
              <w:rPr>
                <w:rFonts w:ascii="Arial" w:hAnsi="Arial" w:cs="Arial"/>
                <w:sz w:val="18"/>
                <w:szCs w:val="18"/>
              </w:rPr>
              <w:t xml:space="preserve">KOMPOSTECH Sp. z.o.o. ( Lider ) </w:t>
            </w:r>
          </w:p>
          <w:p w:rsidR="00622288" w:rsidRPr="00304EEA" w:rsidRDefault="00622288" w:rsidP="006873C8">
            <w:pPr>
              <w:rPr>
                <w:rFonts w:ascii="Arial" w:hAnsi="Arial" w:cs="Arial"/>
                <w:sz w:val="18"/>
                <w:szCs w:val="18"/>
              </w:rPr>
            </w:pPr>
            <w:r w:rsidRPr="00304EEA">
              <w:rPr>
                <w:rFonts w:ascii="Arial" w:hAnsi="Arial" w:cs="Arial"/>
                <w:sz w:val="18"/>
                <w:szCs w:val="18"/>
              </w:rPr>
              <w:t xml:space="preserve">ul. Wiklinowa 4a </w:t>
            </w:r>
          </w:p>
          <w:p w:rsidR="00622288" w:rsidRPr="00304EEA" w:rsidRDefault="00622288" w:rsidP="006873C8">
            <w:pPr>
              <w:spacing w:after="8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04EEA">
              <w:rPr>
                <w:rFonts w:ascii="Arial" w:hAnsi="Arial" w:cs="Arial"/>
                <w:sz w:val="18"/>
                <w:szCs w:val="18"/>
              </w:rPr>
              <w:t>33-300 Nowy Sącz</w:t>
            </w:r>
          </w:p>
          <w:p w:rsidR="00304EEA" w:rsidRPr="00304EEA" w:rsidRDefault="00304EEA" w:rsidP="00304EEA">
            <w:pPr>
              <w:spacing w:after="8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04EEA">
              <w:rPr>
                <w:rFonts w:ascii="Arial" w:hAnsi="Arial" w:cs="Arial"/>
                <w:sz w:val="18"/>
                <w:szCs w:val="18"/>
              </w:rPr>
              <w:t xml:space="preserve">Firma Usługowo-Handlowa KOP-EKO Karol </w:t>
            </w:r>
            <w:proofErr w:type="spellStart"/>
            <w:r w:rsidRPr="00304EEA">
              <w:rPr>
                <w:rFonts w:ascii="Arial" w:hAnsi="Arial" w:cs="Arial"/>
                <w:sz w:val="18"/>
                <w:szCs w:val="18"/>
              </w:rPr>
              <w:t>Trzupek</w:t>
            </w:r>
            <w:proofErr w:type="spellEnd"/>
            <w:r w:rsidRPr="00304EEA">
              <w:rPr>
                <w:rFonts w:ascii="Arial" w:hAnsi="Arial" w:cs="Arial"/>
                <w:sz w:val="18"/>
                <w:szCs w:val="18"/>
              </w:rPr>
              <w:t xml:space="preserve"> – Partner Konsorcjum</w:t>
            </w:r>
            <w:r w:rsidRPr="00304EE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  <w:p w:rsidR="00304EEA" w:rsidRPr="00304EEA" w:rsidRDefault="00304EEA" w:rsidP="00304EEA">
            <w:pPr>
              <w:spacing w:after="8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04EEA">
              <w:rPr>
                <w:rFonts w:ascii="Arial" w:hAnsi="Arial" w:cs="Arial"/>
                <w:sz w:val="18"/>
                <w:szCs w:val="18"/>
              </w:rPr>
              <w:t xml:space="preserve">Zalesiany 1, 32-420 Gdów </w:t>
            </w:r>
          </w:p>
          <w:p w:rsidR="00304EEA" w:rsidRPr="00304EEA" w:rsidRDefault="00304EEA" w:rsidP="00304EEA">
            <w:pPr>
              <w:spacing w:after="8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04EEA">
              <w:rPr>
                <w:rFonts w:ascii="Arial" w:hAnsi="Arial" w:cs="Arial"/>
                <w:sz w:val="18"/>
                <w:szCs w:val="18"/>
              </w:rPr>
              <w:t xml:space="preserve">KOP-EKO Sp. z o.o. – Partner Konsorcjum </w:t>
            </w:r>
          </w:p>
          <w:p w:rsidR="00304EEA" w:rsidRPr="00304EEA" w:rsidRDefault="00304EEA" w:rsidP="00304EEA">
            <w:pPr>
              <w:spacing w:after="8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04EEA">
              <w:rPr>
                <w:rFonts w:ascii="Arial" w:hAnsi="Arial" w:cs="Arial"/>
                <w:sz w:val="18"/>
                <w:szCs w:val="18"/>
              </w:rPr>
              <w:t>Zalesiany 1, 32-420 Gdów</w:t>
            </w:r>
          </w:p>
          <w:p w:rsidR="00304EEA" w:rsidRPr="00304EEA" w:rsidRDefault="00304EEA" w:rsidP="006873C8">
            <w:pPr>
              <w:spacing w:after="8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622288" w:rsidRPr="00304EEA" w:rsidRDefault="00622288" w:rsidP="006873C8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04EEA">
              <w:rPr>
                <w:rFonts w:ascii="Arial" w:hAnsi="Arial" w:cs="Arial"/>
                <w:sz w:val="18"/>
                <w:szCs w:val="18"/>
              </w:rPr>
              <w:t xml:space="preserve">10 493 193.60 </w:t>
            </w:r>
          </w:p>
        </w:tc>
      </w:tr>
    </w:tbl>
    <w:p w:rsidR="00261EE7" w:rsidRDefault="00261EE7" w:rsidP="00304EEA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 w:val="18"/>
          <w:szCs w:val="18"/>
        </w:rPr>
      </w:pPr>
    </w:p>
    <w:p w:rsidR="00C236D3" w:rsidRPr="00304EEA" w:rsidRDefault="00A80738" w:rsidP="00304EEA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 w:val="18"/>
          <w:szCs w:val="18"/>
        </w:rPr>
      </w:pPr>
      <w:r w:rsidRPr="00304EEA">
        <w:rPr>
          <w:rFonts w:ascii="Arial" w:hAnsi="Arial" w:cs="Arial"/>
          <w:i/>
          <w:sz w:val="18"/>
          <w:szCs w:val="18"/>
        </w:rPr>
        <w:t>Zamawiający</w:t>
      </w:r>
    </w:p>
    <w:sectPr w:rsidR="00C236D3" w:rsidRPr="00304EEA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D7013" w:rsidRDefault="00DD7013">
      <w:r>
        <w:separator/>
      </w:r>
    </w:p>
  </w:endnote>
  <w:endnote w:type="continuationSeparator" w:id="0">
    <w:p w:rsidR="00DD7013" w:rsidRDefault="00DD70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D7013" w:rsidRDefault="00DD7013">
      <w:r>
        <w:separator/>
      </w:r>
    </w:p>
  </w:footnote>
  <w:footnote w:type="continuationSeparator" w:id="0">
    <w:p w:rsidR="00DD7013" w:rsidRDefault="00DD70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22288" w:rsidRDefault="006222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22288" w:rsidRDefault="006222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22288" w:rsidRDefault="006222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013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61EE7"/>
    <w:rsid w:val="00304EEA"/>
    <w:rsid w:val="00355C9D"/>
    <w:rsid w:val="003B6B36"/>
    <w:rsid w:val="003D72FD"/>
    <w:rsid w:val="003F57CD"/>
    <w:rsid w:val="00423179"/>
    <w:rsid w:val="00481F45"/>
    <w:rsid w:val="00490DC0"/>
    <w:rsid w:val="00493F8C"/>
    <w:rsid w:val="004C7E9B"/>
    <w:rsid w:val="00577BC6"/>
    <w:rsid w:val="005E671C"/>
    <w:rsid w:val="00601802"/>
    <w:rsid w:val="00622288"/>
    <w:rsid w:val="0069085C"/>
    <w:rsid w:val="00843263"/>
    <w:rsid w:val="00861E75"/>
    <w:rsid w:val="008A26A5"/>
    <w:rsid w:val="008A39EF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DD7013"/>
    <w:rsid w:val="00E159CB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219BB0"/>
  <w15:chartTrackingRefBased/>
  <w15:docId w15:val="{DBB5728B-DF52-4FAD-AC80-8F79B7533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N-ZP-M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172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WN-ZP-MS</dc:creator>
  <cp:keywords/>
  <dc:description/>
  <cp:lastModifiedBy>WN-ZP-MS</cp:lastModifiedBy>
  <cp:revision>5</cp:revision>
  <dcterms:created xsi:type="dcterms:W3CDTF">2025-01-10T10:51:00Z</dcterms:created>
  <dcterms:modified xsi:type="dcterms:W3CDTF">2025-01-10T13:21:00Z</dcterms:modified>
</cp:coreProperties>
</file>