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A52F6" w14:textId="6BC6EDA3" w:rsidR="00415918" w:rsidRDefault="00415918">
      <w:pPr>
        <w:pStyle w:val="Tytu"/>
        <w:jc w:val="right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AC5B9A">
        <w:rPr>
          <w:rFonts w:ascii="Times New Roman" w:hAnsi="Times New Roman"/>
          <w:sz w:val="24"/>
        </w:rPr>
        <w:t>6 do SWZ</w:t>
      </w:r>
    </w:p>
    <w:p w14:paraId="776D9B21" w14:textId="77777777" w:rsidR="00415918" w:rsidRDefault="00415918">
      <w:pPr>
        <w:rPr>
          <w:sz w:val="22"/>
        </w:rPr>
      </w:pPr>
    </w:p>
    <w:p w14:paraId="42E53341" w14:textId="77777777" w:rsidR="00415918" w:rsidRDefault="00753F42">
      <w:pPr>
        <w:rPr>
          <w:sz w:val="22"/>
        </w:rPr>
      </w:pPr>
      <w:r>
        <w:rPr>
          <w:noProof/>
        </w:rPr>
        <w:pict w14:anchorId="2163F1FC"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14:paraId="3C2213AA" w14:textId="77777777" w:rsidR="00415918" w:rsidRDefault="00415918"/>
                <w:p w14:paraId="02593AD3" w14:textId="77777777" w:rsidR="00415918" w:rsidRDefault="00415918">
                  <w:pPr>
                    <w:rPr>
                      <w:sz w:val="12"/>
                    </w:rPr>
                  </w:pPr>
                </w:p>
                <w:p w14:paraId="343270DE" w14:textId="77777777" w:rsidR="00415918" w:rsidRDefault="00415918">
                  <w:pPr>
                    <w:rPr>
                      <w:sz w:val="12"/>
                    </w:rPr>
                  </w:pPr>
                </w:p>
                <w:p w14:paraId="0E20C1AE" w14:textId="77777777" w:rsidR="00415918" w:rsidRDefault="00415918">
                  <w:pPr>
                    <w:rPr>
                      <w:sz w:val="12"/>
                    </w:rPr>
                  </w:pPr>
                </w:p>
                <w:p w14:paraId="19B2F034" w14:textId="77777777" w:rsidR="00415918" w:rsidRDefault="00415918">
                  <w:pPr>
                    <w:rPr>
                      <w:sz w:val="12"/>
                    </w:rPr>
                  </w:pPr>
                </w:p>
                <w:p w14:paraId="00B5B304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5A155CD" w14:textId="77777777" w:rsidR="00415918" w:rsidRDefault="00415918"/>
              </w:txbxContent>
            </v:textbox>
          </v:roundrect>
        </w:pict>
      </w:r>
    </w:p>
    <w:p w14:paraId="6DEC1E9A" w14:textId="77777777" w:rsidR="00415918" w:rsidRDefault="00415918">
      <w:pPr>
        <w:rPr>
          <w:sz w:val="22"/>
        </w:rPr>
      </w:pPr>
    </w:p>
    <w:p w14:paraId="165ED98F" w14:textId="77777777" w:rsidR="00415918" w:rsidRDefault="00415918">
      <w:pPr>
        <w:rPr>
          <w:sz w:val="22"/>
        </w:rPr>
      </w:pPr>
    </w:p>
    <w:p w14:paraId="4FCCEDBC" w14:textId="77777777" w:rsidR="00415918" w:rsidRDefault="00415918"/>
    <w:p w14:paraId="03C91446" w14:textId="77777777" w:rsidR="00415918" w:rsidRDefault="00415918"/>
    <w:p w14:paraId="541B8623" w14:textId="77777777" w:rsidR="00415918" w:rsidRDefault="00415918">
      <w:pPr>
        <w:rPr>
          <w:b/>
          <w:sz w:val="22"/>
        </w:rPr>
      </w:pPr>
    </w:p>
    <w:p w14:paraId="3EF5DC35" w14:textId="28DD7879" w:rsidR="00415918" w:rsidRDefault="00415918">
      <w:pPr>
        <w:pStyle w:val="Nagwek2"/>
        <w:jc w:val="center"/>
        <w:rPr>
          <w:b/>
        </w:rPr>
      </w:pPr>
      <w:r>
        <w:rPr>
          <w:b/>
        </w:rPr>
        <w:t xml:space="preserve">W Y K A Z   </w:t>
      </w:r>
      <w:r w:rsidR="00947911">
        <w:rPr>
          <w:b/>
        </w:rPr>
        <w:t>USŁUG</w:t>
      </w:r>
    </w:p>
    <w:p w14:paraId="790DC1E1" w14:textId="77777777" w:rsidR="00415918" w:rsidRDefault="00415918">
      <w:pPr>
        <w:rPr>
          <w:sz w:val="22"/>
        </w:rPr>
      </w:pPr>
    </w:p>
    <w:p w14:paraId="1FD3D2C5" w14:textId="77777777" w:rsidR="00415918" w:rsidRDefault="00415918">
      <w:pPr>
        <w:rPr>
          <w:sz w:val="22"/>
        </w:rPr>
      </w:pPr>
    </w:p>
    <w:p w14:paraId="1C499720" w14:textId="6017D3CF" w:rsidR="00415918" w:rsidRDefault="00415918">
      <w:pPr>
        <w:spacing w:line="360" w:lineRule="auto"/>
        <w:rPr>
          <w:sz w:val="24"/>
        </w:rPr>
      </w:pPr>
      <w:r>
        <w:rPr>
          <w:sz w:val="24"/>
        </w:rPr>
        <w:t>Składając ofertę w przetargu</w:t>
      </w:r>
      <w:r w:rsidR="00AC5B9A">
        <w:rPr>
          <w:sz w:val="24"/>
        </w:rPr>
        <w:t xml:space="preserve"> w </w:t>
      </w:r>
      <w:r w:rsidR="00AC5B9A">
        <w:rPr>
          <w:b/>
          <w:sz w:val="24"/>
        </w:rPr>
        <w:t>t</w:t>
      </w:r>
      <w:r w:rsidR="004172BF" w:rsidRPr="004172BF">
        <w:rPr>
          <w:b/>
          <w:sz w:val="24"/>
        </w:rPr>
        <w:t>ryb</w:t>
      </w:r>
      <w:r w:rsidR="00AC5B9A">
        <w:rPr>
          <w:b/>
          <w:sz w:val="24"/>
        </w:rPr>
        <w:t>ie</w:t>
      </w:r>
      <w:r w:rsidR="004172BF" w:rsidRPr="004172BF">
        <w:rPr>
          <w:b/>
          <w:sz w:val="24"/>
        </w:rPr>
        <w:t xml:space="preserve"> podstawowy</w:t>
      </w:r>
      <w:r w:rsidR="00AC5B9A">
        <w:rPr>
          <w:b/>
          <w:sz w:val="24"/>
        </w:rPr>
        <w:t>m</w:t>
      </w:r>
      <w:r w:rsidR="004172BF" w:rsidRPr="004172BF">
        <w:rPr>
          <w:b/>
          <w:sz w:val="24"/>
        </w:rPr>
        <w:t xml:space="preserve"> bez negocjacji - art. 275 pkt. 1 ustawy </w:t>
      </w:r>
      <w:proofErr w:type="spellStart"/>
      <w:r w:rsidR="004172BF" w:rsidRPr="004172BF">
        <w:rPr>
          <w:b/>
          <w:sz w:val="24"/>
        </w:rPr>
        <w:t>Pzp</w:t>
      </w:r>
      <w:proofErr w:type="spellEnd"/>
      <w:r>
        <w:rPr>
          <w:sz w:val="24"/>
        </w:rPr>
        <w:t>„ na :</w:t>
      </w:r>
    </w:p>
    <w:p w14:paraId="4E376C02" w14:textId="21ABB4EB" w:rsidR="00415918" w:rsidRDefault="004172BF">
      <w:pPr>
        <w:spacing w:line="360" w:lineRule="auto"/>
        <w:rPr>
          <w:sz w:val="24"/>
        </w:rPr>
      </w:pPr>
      <w:r w:rsidRPr="004172BF">
        <w:rPr>
          <w:b/>
          <w:sz w:val="24"/>
        </w:rPr>
        <w:t xml:space="preserve">Usługi serwisu pogwarancyjnego aparatów </w:t>
      </w:r>
      <w:proofErr w:type="spellStart"/>
      <w:r w:rsidRPr="004172BF">
        <w:rPr>
          <w:b/>
          <w:sz w:val="24"/>
        </w:rPr>
        <w:t>rtg</w:t>
      </w:r>
      <w:proofErr w:type="spellEnd"/>
      <w:r w:rsidRPr="004172BF">
        <w:rPr>
          <w:b/>
          <w:sz w:val="24"/>
        </w:rPr>
        <w:t xml:space="preserve">, </w:t>
      </w:r>
      <w:proofErr w:type="spellStart"/>
      <w:r w:rsidRPr="004172BF">
        <w:rPr>
          <w:b/>
          <w:sz w:val="24"/>
        </w:rPr>
        <w:t>wstrzykiwacza</w:t>
      </w:r>
      <w:proofErr w:type="spellEnd"/>
      <w:r w:rsidRPr="004172BF">
        <w:rPr>
          <w:b/>
          <w:sz w:val="24"/>
        </w:rPr>
        <w:t xml:space="preserve"> kontrastu, aparatu </w:t>
      </w:r>
      <w:proofErr w:type="spellStart"/>
      <w:r w:rsidRPr="004172BF">
        <w:rPr>
          <w:b/>
          <w:sz w:val="24"/>
        </w:rPr>
        <w:t>usg</w:t>
      </w:r>
      <w:proofErr w:type="spellEnd"/>
      <w:r w:rsidRPr="004172BF">
        <w:rPr>
          <w:b/>
          <w:sz w:val="24"/>
        </w:rPr>
        <w:t xml:space="preserve"> Dop</w:t>
      </w:r>
      <w:r w:rsidR="00947911">
        <w:rPr>
          <w:b/>
          <w:sz w:val="24"/>
        </w:rPr>
        <w:t>p</w:t>
      </w:r>
      <w:r w:rsidRPr="004172BF">
        <w:rPr>
          <w:b/>
          <w:sz w:val="24"/>
        </w:rPr>
        <w:t>ler</w:t>
      </w:r>
      <w:r w:rsidR="00AC5B9A">
        <w:rPr>
          <w:b/>
          <w:sz w:val="24"/>
        </w:rPr>
        <w:t xml:space="preserve"> – sprawa 8/2024</w:t>
      </w:r>
    </w:p>
    <w:p w14:paraId="3F376A35" w14:textId="77777777" w:rsidR="00415918" w:rsidRDefault="00415918">
      <w:pPr>
        <w:spacing w:line="360" w:lineRule="auto"/>
        <w:jc w:val="both"/>
        <w:rPr>
          <w:sz w:val="24"/>
        </w:rPr>
      </w:pPr>
      <w:r>
        <w:rPr>
          <w:sz w:val="24"/>
        </w:rPr>
        <w:t>oświadczamy, że:</w:t>
      </w:r>
    </w:p>
    <w:p w14:paraId="4BF25928" w14:textId="77777777" w:rsidR="00415918" w:rsidRDefault="00415918">
      <w:pPr>
        <w:pStyle w:val="Tekstpodstawowy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14:paraId="2B532E92" w14:textId="77777777" w:rsidR="00415918" w:rsidRDefault="00415918">
      <w:pPr>
        <w:rPr>
          <w:sz w:val="24"/>
        </w:rPr>
      </w:pPr>
    </w:p>
    <w:p w14:paraId="312E651E" w14:textId="77777777" w:rsidR="00415918" w:rsidRDefault="00415918">
      <w:pPr>
        <w:rPr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14:paraId="2A3E05F8" w14:textId="77777777">
        <w:tc>
          <w:tcPr>
            <w:tcW w:w="426" w:type="dxa"/>
            <w:vAlign w:val="center"/>
          </w:tcPr>
          <w:p w14:paraId="5BE9EDB7" w14:textId="77777777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385159B3" w14:textId="34EFB01E" w:rsidR="00415918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Przedmiot </w:t>
            </w:r>
            <w:r w:rsidR="00947911">
              <w:rPr>
                <w:sz w:val="24"/>
              </w:rPr>
              <w:t>usług</w:t>
            </w:r>
          </w:p>
        </w:tc>
        <w:tc>
          <w:tcPr>
            <w:tcW w:w="1701" w:type="dxa"/>
            <w:vAlign w:val="center"/>
          </w:tcPr>
          <w:p w14:paraId="23EB082A" w14:textId="261E6A42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  <w:r w:rsidR="00753F42">
              <w:rPr>
                <w:sz w:val="24"/>
              </w:rPr>
              <w:t>usług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0AA4E876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7376A8FE" w14:textId="77777777" w:rsidR="00415918" w:rsidRDefault="00415918">
            <w:pPr>
              <w:jc w:val="center"/>
              <w:rPr>
                <w:sz w:val="24"/>
              </w:rPr>
            </w:pPr>
            <w:r>
              <w:rPr>
                <w:sz w:val="24"/>
              </w:rPr>
              <w:t>Nazwa, adres zleceniodawcy</w:t>
            </w:r>
          </w:p>
        </w:tc>
      </w:tr>
      <w:tr w:rsidR="00415918" w14:paraId="18CDCB21" w14:textId="77777777">
        <w:trPr>
          <w:trHeight w:val="765"/>
        </w:trPr>
        <w:tc>
          <w:tcPr>
            <w:tcW w:w="426" w:type="dxa"/>
          </w:tcPr>
          <w:p w14:paraId="2877D1F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17BDABA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626FA3E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FEF9428" w14:textId="77777777" w:rsidR="00415918" w:rsidRDefault="00415918">
            <w:pPr>
              <w:rPr>
                <w:sz w:val="24"/>
              </w:rPr>
            </w:pPr>
          </w:p>
          <w:p w14:paraId="5513A80F" w14:textId="77777777" w:rsidR="00415918" w:rsidRDefault="00415918">
            <w:pPr>
              <w:rPr>
                <w:sz w:val="24"/>
              </w:rPr>
            </w:pPr>
          </w:p>
          <w:p w14:paraId="6E23261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5578DD47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09253C2E" w14:textId="77777777">
        <w:tc>
          <w:tcPr>
            <w:tcW w:w="426" w:type="dxa"/>
          </w:tcPr>
          <w:p w14:paraId="29F67EC4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7069ED82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2AC978EF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E312119" w14:textId="77777777" w:rsidR="00415918" w:rsidRDefault="00415918">
            <w:pPr>
              <w:rPr>
                <w:sz w:val="24"/>
              </w:rPr>
            </w:pPr>
          </w:p>
          <w:p w14:paraId="0DCF7F5F" w14:textId="77777777" w:rsidR="00415918" w:rsidRDefault="00415918">
            <w:pPr>
              <w:rPr>
                <w:sz w:val="24"/>
              </w:rPr>
            </w:pPr>
          </w:p>
          <w:p w14:paraId="6C561755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3DC9FE15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4B37A8F1" w14:textId="77777777">
        <w:tc>
          <w:tcPr>
            <w:tcW w:w="426" w:type="dxa"/>
          </w:tcPr>
          <w:p w14:paraId="74826E4D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ACE65A6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6B1E7DE0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0BCFDBC9" w14:textId="77777777" w:rsidR="00415918" w:rsidRDefault="00415918">
            <w:pPr>
              <w:rPr>
                <w:sz w:val="24"/>
              </w:rPr>
            </w:pPr>
          </w:p>
          <w:p w14:paraId="402F6697" w14:textId="77777777" w:rsidR="00415918" w:rsidRDefault="00415918">
            <w:pPr>
              <w:rPr>
                <w:sz w:val="24"/>
              </w:rPr>
            </w:pPr>
          </w:p>
          <w:p w14:paraId="757F8E03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3977FD28" w14:textId="77777777" w:rsidR="00415918" w:rsidRDefault="00415918">
            <w:pPr>
              <w:rPr>
                <w:sz w:val="24"/>
              </w:rPr>
            </w:pPr>
          </w:p>
        </w:tc>
      </w:tr>
      <w:tr w:rsidR="00415918" w14:paraId="7F4A3747" w14:textId="77777777">
        <w:tc>
          <w:tcPr>
            <w:tcW w:w="426" w:type="dxa"/>
          </w:tcPr>
          <w:p w14:paraId="31591558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2552" w:type="dxa"/>
          </w:tcPr>
          <w:p w14:paraId="4194AB1C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7F75185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1701" w:type="dxa"/>
          </w:tcPr>
          <w:p w14:paraId="4A3423F7" w14:textId="77777777" w:rsidR="00415918" w:rsidRDefault="00415918">
            <w:pPr>
              <w:rPr>
                <w:sz w:val="24"/>
              </w:rPr>
            </w:pPr>
          </w:p>
          <w:p w14:paraId="4D548A87" w14:textId="77777777" w:rsidR="00415918" w:rsidRDefault="00415918">
            <w:pPr>
              <w:rPr>
                <w:sz w:val="24"/>
              </w:rPr>
            </w:pPr>
          </w:p>
          <w:p w14:paraId="3F53480A" w14:textId="77777777" w:rsidR="00415918" w:rsidRDefault="00415918">
            <w:pPr>
              <w:rPr>
                <w:sz w:val="24"/>
              </w:rPr>
            </w:pPr>
          </w:p>
        </w:tc>
        <w:tc>
          <w:tcPr>
            <w:tcW w:w="3224" w:type="dxa"/>
          </w:tcPr>
          <w:p w14:paraId="78FF9028" w14:textId="77777777" w:rsidR="00415918" w:rsidRDefault="00415918">
            <w:pPr>
              <w:rPr>
                <w:sz w:val="24"/>
              </w:rPr>
            </w:pPr>
          </w:p>
        </w:tc>
      </w:tr>
    </w:tbl>
    <w:p w14:paraId="5D379C99" w14:textId="77777777" w:rsidR="00415918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97F7286" w14:textId="77777777" w:rsidR="00415918" w:rsidRDefault="00415918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14:paraId="69594975" w14:textId="77777777" w:rsidR="00415918" w:rsidRDefault="00415918"/>
    <w:sectPr w:rsidR="0041591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83AB4" w14:textId="77777777" w:rsidR="009D3E71" w:rsidRDefault="009D3E71">
      <w:r>
        <w:separator/>
      </w:r>
    </w:p>
  </w:endnote>
  <w:endnote w:type="continuationSeparator" w:id="0">
    <w:p w14:paraId="3BF5F627" w14:textId="77777777" w:rsidR="009D3E71" w:rsidRDefault="009D3E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7E61F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6041172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BE5D1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7C62C3" w14:textId="77777777" w:rsidR="00415918" w:rsidRDefault="00415918">
    <w:pPr>
      <w:pStyle w:val="Stopka"/>
      <w:tabs>
        <w:tab w:val="clear" w:pos="4536"/>
      </w:tabs>
      <w:jc w:val="center"/>
    </w:pPr>
  </w:p>
  <w:p w14:paraId="2EE59288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CAAEFA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A763BE" w14:textId="77777777" w:rsidR="00415918" w:rsidRDefault="00415918">
    <w:pPr>
      <w:pStyle w:val="Stopka"/>
      <w:tabs>
        <w:tab w:val="clear" w:pos="4536"/>
      </w:tabs>
      <w:jc w:val="center"/>
    </w:pPr>
  </w:p>
  <w:p w14:paraId="6FAA4F54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9FD1D" w14:textId="77777777" w:rsidR="009D3E71" w:rsidRDefault="009D3E71">
      <w:r>
        <w:separator/>
      </w:r>
    </w:p>
  </w:footnote>
  <w:footnote w:type="continuationSeparator" w:id="0">
    <w:p w14:paraId="6346DE30" w14:textId="77777777" w:rsidR="009D3E71" w:rsidRDefault="009D3E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ADAA2" w14:textId="77777777" w:rsidR="004172BF" w:rsidRDefault="00417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F7C5B9" w14:textId="77777777" w:rsidR="004172BF" w:rsidRDefault="00417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93BA7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3E71"/>
    <w:rsid w:val="00415918"/>
    <w:rsid w:val="004172BF"/>
    <w:rsid w:val="00753F42"/>
    <w:rsid w:val="00947911"/>
    <w:rsid w:val="009D3E71"/>
    <w:rsid w:val="00AC5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1B5E807"/>
  <w15:chartTrackingRefBased/>
  <w15:docId w15:val="{E9814776-B1CB-40B4-9DF8-A9B1D6B31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90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2</cp:revision>
  <cp:lastPrinted>2024-02-06T09:14:00Z</cp:lastPrinted>
  <dcterms:created xsi:type="dcterms:W3CDTF">2024-02-06T09:16:00Z</dcterms:created>
  <dcterms:modified xsi:type="dcterms:W3CDTF">2024-02-06T09:16:00Z</dcterms:modified>
</cp:coreProperties>
</file>