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588" w:rsidRDefault="00502588" w:rsidP="00502588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502588" w:rsidRDefault="00502588" w:rsidP="00502588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502588" w:rsidRDefault="00502588" w:rsidP="005025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502588" w:rsidRDefault="00502588" w:rsidP="005025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502588" w:rsidRDefault="00502588" w:rsidP="005025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502588" w:rsidRDefault="00502588" w:rsidP="005025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502588" w:rsidRDefault="00502588" w:rsidP="00502588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502588" w:rsidRDefault="00502588" w:rsidP="00502588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502588" w:rsidRDefault="00502588" w:rsidP="005025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502588" w:rsidRDefault="00502588" w:rsidP="00502588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502588" w:rsidRDefault="00502588" w:rsidP="00502588">
      <w:pPr>
        <w:ind w:right="-110"/>
      </w:pPr>
      <w:r>
        <w:rPr>
          <w:b/>
          <w:sz w:val="22"/>
          <w:szCs w:val="22"/>
        </w:rPr>
        <w:t>Akademia Górniczo - Hutnicza</w:t>
      </w:r>
    </w:p>
    <w:p w:rsidR="00502588" w:rsidRDefault="00502588" w:rsidP="00502588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502588" w:rsidRDefault="00502588" w:rsidP="00502588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502588" w:rsidRDefault="00502588" w:rsidP="00502588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502588" w:rsidRDefault="00502588" w:rsidP="00502588">
      <w:r>
        <w:rPr>
          <w:b/>
          <w:sz w:val="22"/>
          <w:szCs w:val="22"/>
        </w:rPr>
        <w:t xml:space="preserve">30-059 Kraków,  </w:t>
      </w:r>
    </w:p>
    <w:p w:rsidR="00502588" w:rsidRDefault="00502588" w:rsidP="00502588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502588" w:rsidRPr="00233C35" w:rsidRDefault="00502588" w:rsidP="00502588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71274563"/>
      <w:r w:rsidRPr="00ED69DD">
        <w:rPr>
          <w:b/>
          <w:bCs/>
          <w:iCs/>
          <w:sz w:val="22"/>
          <w:szCs w:val="22"/>
        </w:rPr>
        <w:t>Wyburzenie budynku D-12 oraz części budynku D-9 celem przygotowania terenu pod budowę Studenckiego Centrum Konstrukcyjnego na terenie AGH w Krakowie - KC-zp.272-376/21</w:t>
      </w:r>
      <w:bookmarkEnd w:id="0"/>
      <w:bookmarkEnd w:id="1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502588" w:rsidRPr="00ED69DD" w:rsidRDefault="00502588" w:rsidP="00502588">
      <w:pPr>
        <w:spacing w:line="276" w:lineRule="auto"/>
        <w:jc w:val="both"/>
        <w:rPr>
          <w:b/>
          <w:sz w:val="22"/>
          <w:szCs w:val="22"/>
        </w:rPr>
      </w:pPr>
    </w:p>
    <w:p w:rsidR="00502588" w:rsidRPr="00ED69DD" w:rsidRDefault="00502588" w:rsidP="00502588">
      <w:pPr>
        <w:spacing w:line="276" w:lineRule="auto"/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502588" w:rsidRPr="00ED69DD" w:rsidRDefault="00502588" w:rsidP="00502588">
      <w:pPr>
        <w:spacing w:line="276" w:lineRule="auto"/>
        <w:jc w:val="both"/>
        <w:rPr>
          <w:b/>
          <w:sz w:val="22"/>
          <w:szCs w:val="22"/>
        </w:rPr>
      </w:pPr>
    </w:p>
    <w:p w:rsidR="00502588" w:rsidRPr="00ED69DD" w:rsidRDefault="00502588" w:rsidP="00502588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02588" w:rsidRPr="00ED69DD" w:rsidRDefault="00502588" w:rsidP="00502588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502588" w:rsidRPr="00ED69DD" w:rsidRDefault="00502588" w:rsidP="00502588">
      <w:pPr>
        <w:spacing w:line="276" w:lineRule="auto"/>
        <w:jc w:val="both"/>
        <w:rPr>
          <w:b/>
          <w:sz w:val="22"/>
          <w:szCs w:val="22"/>
        </w:rPr>
      </w:pPr>
    </w:p>
    <w:p w:rsidR="00502588" w:rsidRPr="00ED69DD" w:rsidRDefault="00502588" w:rsidP="00502588">
      <w:pPr>
        <w:spacing w:line="276" w:lineRule="auto"/>
        <w:jc w:val="both"/>
        <w:rPr>
          <w:b/>
          <w:bCs/>
          <w:iCs/>
          <w:sz w:val="22"/>
          <w:szCs w:val="22"/>
        </w:rPr>
      </w:pPr>
      <w:r w:rsidRPr="00ED69DD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28</w:t>
      </w:r>
      <w:r w:rsidRPr="00ED69DD">
        <w:rPr>
          <w:b/>
          <w:sz w:val="22"/>
          <w:szCs w:val="22"/>
        </w:rPr>
        <w:t xml:space="preserve"> dni </w:t>
      </w:r>
      <w:r w:rsidRPr="00ED69DD">
        <w:rPr>
          <w:b/>
          <w:bCs/>
          <w:iCs/>
          <w:sz w:val="22"/>
          <w:szCs w:val="22"/>
        </w:rPr>
        <w:t xml:space="preserve">od daty </w:t>
      </w:r>
      <w:r>
        <w:rPr>
          <w:b/>
          <w:bCs/>
          <w:iCs/>
          <w:sz w:val="22"/>
          <w:szCs w:val="22"/>
        </w:rPr>
        <w:t>przekazania placu budowy</w:t>
      </w:r>
    </w:p>
    <w:p w:rsidR="00502588" w:rsidRDefault="00502588" w:rsidP="00502588">
      <w:pPr>
        <w:ind w:right="-47"/>
        <w:jc w:val="both"/>
        <w:rPr>
          <w:b/>
          <w:sz w:val="22"/>
          <w:szCs w:val="22"/>
          <w:u w:val="single"/>
        </w:rPr>
      </w:pPr>
    </w:p>
    <w:p w:rsidR="00502588" w:rsidRPr="00233C35" w:rsidRDefault="00502588" w:rsidP="00502588">
      <w:pPr>
        <w:ind w:right="-47"/>
        <w:jc w:val="both"/>
        <w:rPr>
          <w:sz w:val="22"/>
          <w:szCs w:val="22"/>
        </w:rPr>
      </w:pPr>
      <w:r w:rsidRPr="00233C35">
        <w:rPr>
          <w:b/>
          <w:sz w:val="22"/>
          <w:szCs w:val="22"/>
          <w:u w:val="single"/>
        </w:rPr>
        <w:t xml:space="preserve">Okres udzielonej gwarancji wynosi: </w:t>
      </w:r>
      <w:r w:rsidR="009773D0">
        <w:rPr>
          <w:sz w:val="22"/>
          <w:szCs w:val="22"/>
        </w:rPr>
        <w:t xml:space="preserve">36 </w:t>
      </w:r>
      <w:bookmarkStart w:id="2" w:name="_GoBack"/>
      <w:bookmarkEnd w:id="2"/>
      <w:r w:rsidRPr="00233C35">
        <w:rPr>
          <w:sz w:val="22"/>
          <w:szCs w:val="22"/>
        </w:rPr>
        <w:t>miesięcy</w:t>
      </w:r>
      <w:r w:rsidR="00740763">
        <w:rPr>
          <w:sz w:val="22"/>
          <w:szCs w:val="22"/>
        </w:rPr>
        <w:t xml:space="preserve"> </w:t>
      </w:r>
    </w:p>
    <w:p w:rsidR="00502588" w:rsidRDefault="00502588" w:rsidP="00502588">
      <w:pPr>
        <w:ind w:right="-47"/>
        <w:jc w:val="both"/>
        <w:rPr>
          <w:b/>
          <w:sz w:val="22"/>
          <w:szCs w:val="22"/>
        </w:rPr>
      </w:pPr>
    </w:p>
    <w:p w:rsidR="00502588" w:rsidRDefault="00502588" w:rsidP="00502588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502588" w:rsidRDefault="00502588" w:rsidP="00502588">
      <w:r>
        <w:rPr>
          <w:b/>
          <w:sz w:val="22"/>
          <w:szCs w:val="22"/>
          <w:u w:val="single"/>
        </w:rPr>
        <w:t>Jednocześnie oświadczamy, że:</w:t>
      </w:r>
    </w:p>
    <w:p w:rsidR="00502588" w:rsidRDefault="00502588" w:rsidP="00502588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502588" w:rsidRDefault="00502588" w:rsidP="00502588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502588" w:rsidRDefault="00502588" w:rsidP="00502588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502588" w:rsidRDefault="00502588" w:rsidP="00502588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502588" w:rsidRDefault="00502588" w:rsidP="00502588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będące podstawą do wyliczenia oferowanej przez nas ceny będą posiadały parametry nie gorsze niż wskazane w dokumentacji projektowej. </w:t>
      </w:r>
    </w:p>
    <w:p w:rsidR="00502588" w:rsidRPr="00ED69DD" w:rsidRDefault="00502588" w:rsidP="00502588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</w:t>
      </w:r>
      <w:r w:rsidRPr="00ED69DD">
        <w:rPr>
          <w:bCs/>
          <w:iCs/>
          <w:sz w:val="22"/>
          <w:szCs w:val="22"/>
          <w:lang w:val="x-none" w:eastAsia="ar-SA"/>
        </w:rPr>
        <w:t xml:space="preserve">przedstawionych w dokumentacji, </w:t>
      </w:r>
      <w:r w:rsidRPr="00ED69DD">
        <w:rPr>
          <w:bCs/>
          <w:iCs/>
          <w:sz w:val="22"/>
          <w:szCs w:val="22"/>
          <w:lang w:eastAsia="ar-SA"/>
        </w:rPr>
        <w:t>oświadczamy</w:t>
      </w:r>
      <w:r w:rsidRPr="00ED69DD">
        <w:rPr>
          <w:bCs/>
          <w:iCs/>
          <w:sz w:val="22"/>
          <w:szCs w:val="22"/>
          <w:lang w:val="x-none" w:eastAsia="ar-SA"/>
        </w:rPr>
        <w:t xml:space="preserve"> że :</w:t>
      </w:r>
    </w:p>
    <w:p w:rsidR="00502588" w:rsidRPr="00ED69DD" w:rsidRDefault="00502588" w:rsidP="00502588">
      <w:pPr>
        <w:tabs>
          <w:tab w:val="left" w:pos="1440"/>
        </w:tabs>
        <w:ind w:left="357"/>
        <w:jc w:val="both"/>
      </w:pPr>
      <w:r w:rsidRPr="00ED69DD">
        <w:rPr>
          <w:bCs/>
          <w:iCs/>
          <w:sz w:val="22"/>
          <w:szCs w:val="22"/>
        </w:rPr>
        <w:t>a.</w:t>
      </w:r>
      <w:r w:rsidRPr="00ED69DD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502588" w:rsidRDefault="00502588" w:rsidP="00502588">
      <w:pPr>
        <w:tabs>
          <w:tab w:val="left" w:pos="1440"/>
        </w:tabs>
        <w:ind w:left="357"/>
        <w:jc w:val="both"/>
      </w:pPr>
      <w:r w:rsidRPr="00ED69DD">
        <w:rPr>
          <w:bCs/>
          <w:iCs/>
          <w:sz w:val="22"/>
          <w:szCs w:val="22"/>
        </w:rPr>
        <w:t>b.</w:t>
      </w:r>
      <w:r w:rsidRPr="00ED69DD">
        <w:rPr>
          <w:bCs/>
          <w:iCs/>
          <w:sz w:val="22"/>
          <w:szCs w:val="22"/>
          <w:lang w:val="x-none"/>
        </w:rPr>
        <w:t>nie prowadzą</w:t>
      </w:r>
      <w:r>
        <w:rPr>
          <w:bCs/>
          <w:iCs/>
          <w:sz w:val="22"/>
          <w:szCs w:val="22"/>
          <w:lang w:val="x-none"/>
        </w:rPr>
        <w:t xml:space="preserve"> do zmiany rozwiązań projektowych,</w:t>
      </w:r>
    </w:p>
    <w:p w:rsidR="00502588" w:rsidRPr="00DF3BB6" w:rsidRDefault="00502588" w:rsidP="00502588">
      <w:pPr>
        <w:numPr>
          <w:ilvl w:val="0"/>
          <w:numId w:val="6"/>
        </w:numPr>
        <w:tabs>
          <w:tab w:val="left" w:pos="2520"/>
          <w:tab w:val="left" w:pos="2586"/>
        </w:tabs>
        <w:suppressAutoHyphens w:val="0"/>
        <w:rPr>
          <w:sz w:val="22"/>
          <w:szCs w:val="22"/>
          <w:lang w:eastAsia="pl-PL"/>
        </w:rPr>
      </w:pPr>
      <w:r w:rsidRPr="00DF3BB6">
        <w:rPr>
          <w:sz w:val="22"/>
          <w:szCs w:val="22"/>
          <w:lang w:eastAsia="pl-PL"/>
        </w:rPr>
        <w:t>Wykaz osób, przeznaczonych do realizacji zamówienia w ramach kryteriów oceny ofert:</w:t>
      </w:r>
    </w:p>
    <w:p w:rsidR="00502588" w:rsidRDefault="00502588" w:rsidP="00502588">
      <w:pPr>
        <w:suppressAutoHyphens w:val="0"/>
        <w:jc w:val="both"/>
        <w:rPr>
          <w:rFonts w:eastAsia="Calibri"/>
          <w:b/>
          <w:sz w:val="20"/>
          <w:szCs w:val="20"/>
          <w:lang w:eastAsia="en-US"/>
        </w:rPr>
      </w:pPr>
      <w:r w:rsidRPr="00DF3BB6">
        <w:rPr>
          <w:rFonts w:eastAsia="Calibri"/>
          <w:b/>
          <w:sz w:val="20"/>
          <w:szCs w:val="20"/>
          <w:lang w:eastAsia="en-US"/>
        </w:rPr>
        <w:t xml:space="preserve">Wykaz doświadczenia </w:t>
      </w:r>
      <w:r>
        <w:rPr>
          <w:rFonts w:eastAsia="Calibri"/>
          <w:b/>
          <w:sz w:val="20"/>
          <w:szCs w:val="20"/>
          <w:lang w:eastAsia="en-US"/>
        </w:rPr>
        <w:t>Kierownika Budowy</w:t>
      </w:r>
      <w:r w:rsidRPr="00DF3BB6">
        <w:rPr>
          <w:rFonts w:eastAsia="Calibri"/>
          <w:b/>
          <w:sz w:val="20"/>
          <w:szCs w:val="20"/>
          <w:lang w:eastAsia="en-US"/>
        </w:rPr>
        <w:t xml:space="preserve">, </w:t>
      </w:r>
      <w:r w:rsidRPr="00DF3BB6"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 w:rsidRPr="00DF3BB6">
        <w:rPr>
          <w:rFonts w:eastAsia="Calibri"/>
          <w:b/>
          <w:sz w:val="20"/>
          <w:szCs w:val="20"/>
          <w:lang w:eastAsia="en-US"/>
        </w:rPr>
        <w:t xml:space="preserve"> – </w:t>
      </w:r>
    </w:p>
    <w:p w:rsidR="00502588" w:rsidRPr="00DF3BB6" w:rsidRDefault="00502588" w:rsidP="00502588">
      <w:pPr>
        <w:suppressAutoHyphens w:val="0"/>
        <w:jc w:val="both"/>
        <w:rPr>
          <w:rFonts w:eastAsia="Calibri"/>
          <w:b/>
          <w:sz w:val="20"/>
          <w:szCs w:val="20"/>
          <w:u w:val="single"/>
          <w:lang w:eastAsia="en-US"/>
        </w:rPr>
      </w:pPr>
      <w:r w:rsidRPr="00DF3BB6">
        <w:rPr>
          <w:rFonts w:eastAsia="Calibri"/>
          <w:sz w:val="20"/>
          <w:szCs w:val="20"/>
          <w:lang w:eastAsia="en-US"/>
        </w:rPr>
        <w:t xml:space="preserve">Doświadczenie zawodowe </w:t>
      </w:r>
      <w:r>
        <w:rPr>
          <w:rFonts w:eastAsia="Calibri"/>
          <w:sz w:val="20"/>
          <w:szCs w:val="20"/>
          <w:lang w:eastAsia="en-US"/>
        </w:rPr>
        <w:t>kierownika budowy:</w:t>
      </w:r>
    </w:p>
    <w:p w:rsidR="00502588" w:rsidRPr="00DF3BB6" w:rsidRDefault="00502588" w:rsidP="00502588">
      <w:pPr>
        <w:suppressAutoHyphens w:val="0"/>
        <w:jc w:val="both"/>
        <w:rPr>
          <w:rFonts w:eastAsia="Calibri"/>
          <w:sz w:val="20"/>
          <w:szCs w:val="20"/>
          <w:u w:val="single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502588" w:rsidRPr="00DF3BB6" w:rsidTr="005D3CAF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588" w:rsidRPr="006E0840" w:rsidRDefault="00502588" w:rsidP="005D3CAF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6E0840"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  <w:r w:rsidRPr="006E0840">
              <w:rPr>
                <w:rFonts w:eastAsia="Calibri"/>
                <w:b/>
                <w:sz w:val="16"/>
                <w:szCs w:val="16"/>
                <w:lang w:eastAsia="en-US"/>
              </w:rPr>
              <w:t xml:space="preserve">Imię i nazwisko osoby </w:t>
            </w:r>
          </w:p>
          <w:p w:rsidR="00502588" w:rsidRPr="006E0840" w:rsidRDefault="00502588" w:rsidP="005D3CAF">
            <w:pPr>
              <w:suppressAutoHyphens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6E0840">
              <w:rPr>
                <w:rFonts w:eastAsia="Calibri"/>
                <w:b/>
                <w:sz w:val="16"/>
                <w:szCs w:val="16"/>
                <w:lang w:eastAsia="en-US"/>
              </w:rPr>
              <w:t>(kierownika budowy</w:t>
            </w:r>
            <w:r w:rsidRPr="006E0840"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  <w:p w:rsidR="00502588" w:rsidRPr="00DF3BB6" w:rsidRDefault="00502588" w:rsidP="005D3CAF">
            <w:pPr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F3BB6"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502588" w:rsidRPr="00DF3BB6" w:rsidTr="005D3CAF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spacing w:line="480" w:lineRule="auto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spacing w:line="480" w:lineRule="auto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E72324">
              <w:rPr>
                <w:rFonts w:eastAsia="Calibri"/>
                <w:bCs/>
                <w:sz w:val="16"/>
                <w:szCs w:val="16"/>
                <w:lang w:eastAsia="pl-PL"/>
              </w:rPr>
              <w:t xml:space="preserve">Tytuł realizacji (zadania) – związanej z </w:t>
            </w:r>
            <w:r w:rsidR="00E72324" w:rsidRPr="00E72324">
              <w:rPr>
                <w:rFonts w:eastAsia="Calibri"/>
                <w:bCs/>
                <w:sz w:val="16"/>
                <w:szCs w:val="16"/>
                <w:lang w:eastAsia="pl-PL"/>
              </w:rPr>
              <w:t xml:space="preserve">rozbiórkami </w:t>
            </w:r>
            <w:r w:rsidRPr="00E72324">
              <w:rPr>
                <w:rFonts w:eastAsia="Calibri"/>
                <w:bCs/>
                <w:sz w:val="16"/>
                <w:szCs w:val="16"/>
                <w:lang w:eastAsia="pl-PL"/>
              </w:rPr>
              <w:t xml:space="preserve">budynków o </w:t>
            </w:r>
            <w:r w:rsidRPr="00E72324">
              <w:rPr>
                <w:rFonts w:eastAsia="Calibri"/>
                <w:b/>
                <w:bCs/>
                <w:sz w:val="16"/>
                <w:szCs w:val="16"/>
                <w:lang w:eastAsia="pl-PL"/>
              </w:rPr>
              <w:t>konstrukcji tradycyjnej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E72324">
              <w:rPr>
                <w:rFonts w:eastAsia="Calibri"/>
                <w:bCs/>
                <w:sz w:val="16"/>
                <w:szCs w:val="16"/>
                <w:lang w:eastAsia="pl-PL"/>
              </w:rPr>
              <w:t>Kubatura wyburzonego budynku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E72324">
              <w:rPr>
                <w:rFonts w:eastAsia="Calibri"/>
                <w:bCs/>
                <w:sz w:val="16"/>
                <w:szCs w:val="16"/>
                <w:lang w:eastAsia="pl-PL"/>
              </w:rPr>
              <w:t>Okres realizacji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E72324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E72324">
              <w:rPr>
                <w:rFonts w:eastAsia="Calibri"/>
                <w:sz w:val="16"/>
                <w:szCs w:val="16"/>
                <w:lang w:eastAsia="en-US"/>
              </w:rPr>
              <w:t>Wykonywane funkcje przy robotach rozbiórkowych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rPr>
                <w:rFonts w:eastAsia="Calibri"/>
                <w:bCs/>
                <w:sz w:val="14"/>
                <w:szCs w:val="14"/>
                <w:lang w:eastAsia="pl-PL"/>
              </w:rPr>
            </w:pPr>
            <w:r w:rsidRPr="00DF3BB6">
              <w:rPr>
                <w:rFonts w:eastAsia="Calibri"/>
                <w:bCs/>
                <w:sz w:val="14"/>
                <w:szCs w:val="14"/>
                <w:lang w:eastAsia="pl-PL"/>
              </w:rPr>
              <w:t>Zamawiający</w:t>
            </w:r>
          </w:p>
        </w:tc>
      </w:tr>
      <w:tr w:rsidR="00502588" w:rsidRPr="00DF3BB6" w:rsidTr="005D3CAF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vertAlign w:val="superscript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Kubatura wyburzonego budynku …………m</w:t>
            </w:r>
            <w:r w:rsidRPr="006E0840">
              <w:rPr>
                <w:rFonts w:eastAsia="Calibri"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………..….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kierownik budowy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inspektor nadzoru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 xml:space="preserve">*- niepotrzebne skreślić </w:t>
            </w:r>
          </w:p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502588" w:rsidRPr="00DF3BB6" w:rsidTr="005D3CAF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vertAlign w:val="superscript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Kubatura wyburzonego budynku …………m</w:t>
            </w:r>
            <w:r w:rsidRPr="006E0840">
              <w:rPr>
                <w:rFonts w:eastAsia="Calibri"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kierownik budowy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inspektor nadzoru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 xml:space="preserve">*- niepotrzebne skreślić </w:t>
            </w:r>
          </w:p>
          <w:p w:rsidR="00502588" w:rsidRPr="00E72324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  <w:tr w:rsidR="00502588" w:rsidRPr="00DF3BB6" w:rsidTr="005D3CAF">
        <w:trPr>
          <w:trHeight w:val="80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 xml:space="preserve">Tytuł </w:t>
            </w:r>
            <w:r w:rsidRPr="00E72324">
              <w:rPr>
                <w:rFonts w:eastAsia="Calibri"/>
                <w:bCs/>
                <w:sz w:val="16"/>
                <w:szCs w:val="16"/>
                <w:lang w:eastAsia="pl-PL"/>
              </w:rPr>
              <w:t xml:space="preserve">realizacji (zadania) – związanej z </w:t>
            </w:r>
            <w:r w:rsidR="00E72324" w:rsidRPr="00E72324">
              <w:rPr>
                <w:rFonts w:eastAsia="Calibri"/>
                <w:bCs/>
                <w:sz w:val="16"/>
                <w:szCs w:val="16"/>
                <w:lang w:eastAsia="pl-PL"/>
              </w:rPr>
              <w:t xml:space="preserve">rozbiórkami </w:t>
            </w:r>
            <w:r w:rsidRPr="00E72324">
              <w:rPr>
                <w:rFonts w:eastAsia="Calibri"/>
                <w:bCs/>
                <w:sz w:val="16"/>
                <w:szCs w:val="16"/>
                <w:lang w:eastAsia="pl-PL"/>
              </w:rPr>
              <w:t xml:space="preserve">budynków o </w:t>
            </w:r>
            <w:r w:rsidRPr="00E72324">
              <w:rPr>
                <w:rFonts w:eastAsia="Calibri"/>
                <w:b/>
                <w:bCs/>
                <w:sz w:val="16"/>
                <w:szCs w:val="16"/>
                <w:lang w:eastAsia="pl-PL"/>
              </w:rPr>
              <w:t>konstrukcji</w:t>
            </w:r>
            <w:r w:rsidRPr="006E0840">
              <w:rPr>
                <w:rFonts w:eastAsia="Calibri"/>
                <w:b/>
                <w:bCs/>
                <w:sz w:val="16"/>
                <w:szCs w:val="16"/>
                <w:lang w:eastAsia="pl-PL"/>
              </w:rPr>
              <w:t xml:space="preserve"> stalowej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  <w:tr w:rsidR="00502588" w:rsidRPr="00DF3BB6" w:rsidTr="005D3CAF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vertAlign w:val="superscript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Kubatura wyburzonego budynku …………m</w:t>
            </w:r>
            <w:r w:rsidRPr="006E0840">
              <w:rPr>
                <w:rFonts w:eastAsia="Calibri"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kierownik budowy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inspektor nadzoru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 xml:space="preserve">*- niepotrzebne skreślić </w:t>
            </w:r>
          </w:p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8"/>
                <w:lang w:eastAsia="pl-PL"/>
              </w:rPr>
            </w:pPr>
          </w:p>
        </w:tc>
      </w:tr>
      <w:tr w:rsidR="00502588" w:rsidRPr="00DF3BB6" w:rsidTr="005D3CAF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6E0840">
              <w:rPr>
                <w:bCs/>
                <w:sz w:val="16"/>
                <w:szCs w:val="16"/>
                <w:lang w:eastAsia="pl-PL"/>
              </w:rPr>
              <w:t>…………………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vertAlign w:val="superscript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Kubatura wyburzonego budynku …………m</w:t>
            </w:r>
            <w:r w:rsidRPr="006E0840">
              <w:rPr>
                <w:rFonts w:eastAsia="Calibri"/>
                <w:bCs/>
                <w:sz w:val="16"/>
                <w:szCs w:val="16"/>
                <w:vertAlign w:val="superscript"/>
                <w:lang w:eastAsia="pl-PL"/>
              </w:rPr>
              <w:t>3</w:t>
            </w:r>
          </w:p>
          <w:p w:rsidR="00502588" w:rsidRPr="006E0840" w:rsidRDefault="00502588" w:rsidP="005D3CAF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02588" w:rsidRPr="006E0840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  <w:r w:rsidRPr="006E0840">
              <w:rPr>
                <w:rFonts w:eastAsia="Calibri"/>
                <w:bCs/>
                <w:sz w:val="16"/>
                <w:szCs w:val="16"/>
                <w:lang w:eastAsia="pl-PL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kierownik budowy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>- inspektor nadzoru *</w:t>
            </w: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</w:p>
          <w:p w:rsidR="00526D5B" w:rsidRPr="00E72324" w:rsidRDefault="00526D5B" w:rsidP="00526D5B">
            <w:pPr>
              <w:suppressAutoHyphens w:val="0"/>
              <w:rPr>
                <w:bCs/>
                <w:sz w:val="16"/>
                <w:szCs w:val="16"/>
                <w:lang w:eastAsia="pl-PL"/>
              </w:rPr>
            </w:pPr>
            <w:r w:rsidRPr="00E72324">
              <w:rPr>
                <w:bCs/>
                <w:sz w:val="16"/>
                <w:szCs w:val="16"/>
                <w:lang w:eastAsia="pl-PL"/>
              </w:rPr>
              <w:t xml:space="preserve">*- niepotrzebne skreślić </w:t>
            </w:r>
          </w:p>
          <w:p w:rsidR="00502588" w:rsidRPr="00E72324" w:rsidRDefault="00502588" w:rsidP="005D3CAF">
            <w:pPr>
              <w:suppressAutoHyphens w:val="0"/>
              <w:rPr>
                <w:rFonts w:eastAsia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88" w:rsidRPr="00DF3BB6" w:rsidRDefault="00502588" w:rsidP="005D3CAF">
            <w:pPr>
              <w:suppressAutoHyphens w:val="0"/>
              <w:rPr>
                <w:bCs/>
                <w:sz w:val="16"/>
                <w:szCs w:val="18"/>
                <w:lang w:eastAsia="pl-PL"/>
              </w:rPr>
            </w:pPr>
          </w:p>
        </w:tc>
      </w:tr>
    </w:tbl>
    <w:p w:rsidR="00502588" w:rsidRPr="00DF3BB6" w:rsidRDefault="00502588" w:rsidP="00502588">
      <w:pPr>
        <w:tabs>
          <w:tab w:val="left" w:pos="2520"/>
          <w:tab w:val="left" w:pos="2586"/>
        </w:tabs>
        <w:suppressAutoHyphens w:val="0"/>
        <w:rPr>
          <w:color w:val="000000"/>
          <w:sz w:val="22"/>
          <w:szCs w:val="22"/>
          <w:lang w:eastAsia="pl-PL"/>
        </w:rPr>
      </w:pPr>
    </w:p>
    <w:p w:rsidR="00502588" w:rsidRDefault="00502588" w:rsidP="00502588">
      <w:pPr>
        <w:suppressAutoHyphens w:val="0"/>
        <w:jc w:val="both"/>
        <w:rPr>
          <w:bCs/>
          <w:iCs/>
          <w:sz w:val="22"/>
          <w:szCs w:val="22"/>
        </w:rPr>
      </w:pPr>
    </w:p>
    <w:p w:rsidR="00502588" w:rsidRDefault="00502588" w:rsidP="00502588">
      <w:pPr>
        <w:suppressAutoHyphens w:val="0"/>
        <w:jc w:val="both"/>
      </w:pPr>
      <w:r>
        <w:rPr>
          <w:bCs/>
          <w:iCs/>
          <w:sz w:val="22"/>
          <w:szCs w:val="22"/>
        </w:rPr>
        <w:lastRenderedPageBreak/>
        <w:t>8.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502588" w:rsidRDefault="00502588" w:rsidP="00502588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02588" w:rsidRDefault="00502588" w:rsidP="00502588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02588" w:rsidRDefault="00502588" w:rsidP="00502588">
      <w:pPr>
        <w:pStyle w:val="NormalnyWeb"/>
        <w:ind w:left="142" w:hanging="142"/>
        <w:jc w:val="both"/>
      </w:pPr>
    </w:p>
    <w:p w:rsidR="00502588" w:rsidRPr="00FE342A" w:rsidRDefault="00502588" w:rsidP="0050258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502588" w:rsidRDefault="00502588" w:rsidP="0050258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02588" w:rsidTr="005D3CA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02588" w:rsidTr="005D3CA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02588" w:rsidRDefault="00502588" w:rsidP="005D3CA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02588" w:rsidRDefault="00502588" w:rsidP="005D3CA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588" w:rsidRDefault="00502588" w:rsidP="005D3CA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502588" w:rsidRPr="005978B9" w:rsidRDefault="00502588" w:rsidP="0050258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02588" w:rsidTr="005D3CA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88" w:rsidRDefault="00502588" w:rsidP="005D3CA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502588" w:rsidTr="005D3CA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02588" w:rsidRDefault="00502588" w:rsidP="005D3CA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02588" w:rsidRDefault="00502588" w:rsidP="005D3CA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588" w:rsidRDefault="00502588" w:rsidP="005D3CA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502588" w:rsidTr="005D3CA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02588" w:rsidRDefault="00502588" w:rsidP="005D3CA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02588" w:rsidRDefault="00502588" w:rsidP="005D3CA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2588" w:rsidRDefault="00502588" w:rsidP="005D3CA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502588" w:rsidRPr="00555E83" w:rsidRDefault="00502588" w:rsidP="00502588">
      <w:pPr>
        <w:suppressAutoHyphens w:val="0"/>
        <w:spacing w:line="360" w:lineRule="auto"/>
        <w:jc w:val="both"/>
        <w:rPr>
          <w:sz w:val="20"/>
          <w:szCs w:val="22"/>
          <w:lang w:eastAsia="pl-PL"/>
        </w:rPr>
      </w:pPr>
    </w:p>
    <w:p w:rsidR="00502588" w:rsidRDefault="00502588" w:rsidP="00502588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502588" w:rsidRDefault="00502588" w:rsidP="00502588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02588" w:rsidRDefault="00502588" w:rsidP="0050258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502588" w:rsidRDefault="00502588" w:rsidP="00502588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502588" w:rsidRDefault="00502588" w:rsidP="005025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02588" w:rsidRDefault="00502588" w:rsidP="00502588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02588" w:rsidRDefault="00502588" w:rsidP="00502588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502588" w:rsidRDefault="00502588" w:rsidP="00502588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502588" w:rsidRDefault="00502588" w:rsidP="00502588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02588" w:rsidRDefault="00502588" w:rsidP="00502588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02588" w:rsidRDefault="00502588" w:rsidP="00502588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502588" w:rsidRPr="00423B06" w:rsidRDefault="00502588" w:rsidP="0050258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502588" w:rsidRPr="00EC66A0" w:rsidRDefault="00502588" w:rsidP="0050258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502588" w:rsidRDefault="00FE545C" w:rsidP="00502588"/>
    <w:sectPr w:rsidR="00FE545C" w:rsidRPr="00502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03F" w:rsidRDefault="0052703F">
      <w:r>
        <w:separator/>
      </w:r>
    </w:p>
  </w:endnote>
  <w:endnote w:type="continuationSeparator" w:id="0">
    <w:p w:rsidR="0052703F" w:rsidRDefault="00527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31D" w:rsidRDefault="0086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31D" w:rsidRDefault="0086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03F" w:rsidRDefault="0052703F">
      <w:r>
        <w:separator/>
      </w:r>
    </w:p>
  </w:footnote>
  <w:footnote w:type="continuationSeparator" w:id="0">
    <w:p w:rsidR="0052703F" w:rsidRDefault="0052703F">
      <w:r>
        <w:continuationSeparator/>
      </w:r>
    </w:p>
  </w:footnote>
  <w:footnote w:id="1">
    <w:p w:rsidR="00502588" w:rsidRDefault="00502588" w:rsidP="0050258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502588" w:rsidRDefault="00502588" w:rsidP="0050258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31D" w:rsidRDefault="0086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31D" w:rsidRDefault="0086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03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2588"/>
    <w:rsid w:val="00526D5B"/>
    <w:rsid w:val="0052703F"/>
    <w:rsid w:val="00595C87"/>
    <w:rsid w:val="005D2C65"/>
    <w:rsid w:val="005E6D94"/>
    <w:rsid w:val="0063384F"/>
    <w:rsid w:val="00643C6F"/>
    <w:rsid w:val="00646202"/>
    <w:rsid w:val="0065290F"/>
    <w:rsid w:val="006815F6"/>
    <w:rsid w:val="00740763"/>
    <w:rsid w:val="007748F0"/>
    <w:rsid w:val="007A4321"/>
    <w:rsid w:val="00833933"/>
    <w:rsid w:val="00853083"/>
    <w:rsid w:val="0086731D"/>
    <w:rsid w:val="008B2F0C"/>
    <w:rsid w:val="008B4928"/>
    <w:rsid w:val="008D2AB8"/>
    <w:rsid w:val="008F1C66"/>
    <w:rsid w:val="00970FE4"/>
    <w:rsid w:val="009773D0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50EF"/>
    <w:rsid w:val="00DC1500"/>
    <w:rsid w:val="00E44371"/>
    <w:rsid w:val="00E72324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55203"/>
  <w15:chartTrackingRefBased/>
  <w15:docId w15:val="{79C96710-02E5-4D41-93D9-88E74589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258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502588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783E4-E807-41D5-92CC-B2221434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747</Words>
  <Characters>5728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8</cp:revision>
  <cp:lastPrinted>1899-12-31T23:00:00Z</cp:lastPrinted>
  <dcterms:created xsi:type="dcterms:W3CDTF">2021-07-21T08:40:00Z</dcterms:created>
  <dcterms:modified xsi:type="dcterms:W3CDTF">2021-07-22T07:44:00Z</dcterms:modified>
</cp:coreProperties>
</file>