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1A2FC" w14:textId="704FA2E7" w:rsidR="00647EE1" w:rsidRPr="00BC1B82" w:rsidRDefault="0023797E" w:rsidP="00BC1B82">
      <w:pPr>
        <w:autoSpaceDE w:val="0"/>
        <w:autoSpaceDN w:val="0"/>
        <w:adjustRightInd w:val="0"/>
        <w:spacing w:after="0"/>
        <w:jc w:val="right"/>
        <w:rPr>
          <w:rFonts w:ascii="Tahoma" w:hAnsi="Tahoma" w:cs="Tahoma"/>
          <w:bCs/>
        </w:rPr>
      </w:pPr>
      <w:r w:rsidRPr="00BC1B82">
        <w:rPr>
          <w:rFonts w:ascii="Tahoma" w:hAnsi="Tahoma" w:cs="Tahoma"/>
          <w:bCs/>
        </w:rPr>
        <w:t>Nr postępowania: S</w:t>
      </w:r>
      <w:r w:rsidR="007F4AC3">
        <w:rPr>
          <w:rFonts w:ascii="Tahoma" w:hAnsi="Tahoma" w:cs="Tahoma"/>
          <w:bCs/>
        </w:rPr>
        <w:t>A</w:t>
      </w:r>
      <w:r w:rsidRPr="00BC1B82">
        <w:rPr>
          <w:rFonts w:ascii="Tahoma" w:hAnsi="Tahoma" w:cs="Tahoma"/>
          <w:bCs/>
        </w:rPr>
        <w:t>.270.1.</w:t>
      </w:r>
      <w:r w:rsidR="00C470D0">
        <w:rPr>
          <w:rFonts w:ascii="Tahoma" w:hAnsi="Tahoma" w:cs="Tahoma"/>
          <w:bCs/>
        </w:rPr>
        <w:t>2</w:t>
      </w:r>
      <w:r w:rsidRPr="00BC1B82">
        <w:rPr>
          <w:rFonts w:ascii="Tahoma" w:hAnsi="Tahoma" w:cs="Tahoma"/>
          <w:bCs/>
        </w:rPr>
        <w:t>.20</w:t>
      </w:r>
      <w:r w:rsidR="00C470D0">
        <w:rPr>
          <w:rFonts w:ascii="Tahoma" w:hAnsi="Tahoma" w:cs="Tahoma"/>
          <w:bCs/>
        </w:rPr>
        <w:t>20</w:t>
      </w:r>
      <w:r w:rsidRPr="00BC1B82">
        <w:rPr>
          <w:rFonts w:ascii="Tahoma" w:hAnsi="Tahoma" w:cs="Tahoma"/>
          <w:bCs/>
        </w:rPr>
        <w:tab/>
      </w:r>
      <w:r w:rsidRPr="00BC1B82">
        <w:rPr>
          <w:rFonts w:ascii="Tahoma" w:hAnsi="Tahoma" w:cs="Tahoma"/>
          <w:bCs/>
        </w:rPr>
        <w:tab/>
      </w:r>
      <w:r w:rsidRPr="00BC1B82">
        <w:rPr>
          <w:rFonts w:ascii="Tahoma" w:hAnsi="Tahoma" w:cs="Tahoma"/>
          <w:bCs/>
        </w:rPr>
        <w:tab/>
      </w:r>
      <w:r w:rsidRPr="00BC1B82">
        <w:rPr>
          <w:rFonts w:ascii="Tahoma" w:hAnsi="Tahoma" w:cs="Tahoma"/>
          <w:bCs/>
        </w:rPr>
        <w:tab/>
      </w:r>
      <w:r w:rsidRPr="00BC1B82">
        <w:rPr>
          <w:rFonts w:ascii="Tahoma" w:hAnsi="Tahoma" w:cs="Tahoma"/>
          <w:bCs/>
        </w:rPr>
        <w:tab/>
      </w:r>
      <w:r w:rsidR="00647EE1" w:rsidRPr="00BC1B82">
        <w:rPr>
          <w:rFonts w:ascii="Tahoma" w:hAnsi="Tahoma" w:cs="Tahoma"/>
          <w:bCs/>
        </w:rPr>
        <w:t>Załącznik nr 1</w:t>
      </w:r>
      <w:r w:rsidR="00BC1B82" w:rsidRPr="00BC1B82">
        <w:rPr>
          <w:rFonts w:ascii="Tahoma" w:hAnsi="Tahoma" w:cs="Tahoma"/>
          <w:bCs/>
        </w:rPr>
        <w:t xml:space="preserve"> do SIWZ</w:t>
      </w:r>
    </w:p>
    <w:p w14:paraId="609664F4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</w:p>
    <w:p w14:paraId="04ABC274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</w:rPr>
      </w:pPr>
      <w:r w:rsidRPr="00BC1B82">
        <w:rPr>
          <w:rFonts w:ascii="Tahoma" w:hAnsi="Tahoma" w:cs="Tahoma"/>
          <w:b/>
          <w:bCs/>
        </w:rPr>
        <w:t>FORMULARZ OFERTOWY</w:t>
      </w:r>
    </w:p>
    <w:p w14:paraId="4C4F9F80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</w:p>
    <w:p w14:paraId="25A6D6A8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  <w:r w:rsidRPr="00BC1B82">
        <w:rPr>
          <w:rFonts w:ascii="Tahoma" w:hAnsi="Tahoma" w:cs="Tahoma"/>
          <w:b/>
          <w:bCs/>
        </w:rPr>
        <w:t>Skarb Państwa PGL LP</w:t>
      </w:r>
    </w:p>
    <w:p w14:paraId="0C85A6C1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  <w:smallCaps/>
        </w:rPr>
      </w:pPr>
      <w:r w:rsidRPr="00BC1B82">
        <w:rPr>
          <w:rFonts w:ascii="Tahoma" w:hAnsi="Tahoma" w:cs="Tahoma"/>
          <w:b/>
          <w:bCs/>
        </w:rPr>
        <w:t xml:space="preserve">Nadleśnictwo </w:t>
      </w:r>
      <w:r w:rsidR="006E3AF8" w:rsidRPr="00BC1B82">
        <w:rPr>
          <w:rFonts w:ascii="Tahoma" w:hAnsi="Tahoma" w:cs="Tahoma"/>
          <w:b/>
          <w:bCs/>
        </w:rPr>
        <w:t>Strzelce Krajeńskie</w:t>
      </w:r>
    </w:p>
    <w:p w14:paraId="7E5AE4AB" w14:textId="77777777" w:rsidR="00647EE1" w:rsidRPr="00BC1B82" w:rsidRDefault="00C66D09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  <w:r w:rsidRPr="00BC1B82">
        <w:rPr>
          <w:rFonts w:ascii="Tahoma" w:hAnsi="Tahoma" w:cs="Tahoma"/>
          <w:b/>
          <w:bCs/>
        </w:rPr>
        <w:t>al. Piastów 11B</w:t>
      </w:r>
    </w:p>
    <w:p w14:paraId="00037AEC" w14:textId="77777777" w:rsidR="00647EE1" w:rsidRPr="00BC1B82" w:rsidRDefault="006E3AF8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  <w:r w:rsidRPr="00BC1B82">
        <w:rPr>
          <w:rFonts w:ascii="Tahoma" w:hAnsi="Tahoma" w:cs="Tahoma"/>
          <w:b/>
          <w:bCs/>
        </w:rPr>
        <w:t xml:space="preserve">66-500 Strzelce Krajeńskie </w:t>
      </w:r>
      <w:bookmarkStart w:id="0" w:name="_GoBack"/>
      <w:bookmarkEnd w:id="0"/>
    </w:p>
    <w:p w14:paraId="208F5A85" w14:textId="77777777" w:rsidR="006E3AF8" w:rsidRPr="00BC1B82" w:rsidRDefault="006E3AF8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  <w:r w:rsidRPr="00BC1B82">
        <w:rPr>
          <w:rFonts w:ascii="Tahoma" w:hAnsi="Tahoma" w:cs="Tahoma"/>
          <w:b/>
          <w:bCs/>
        </w:rPr>
        <w:t>tel. (95)763-10-60</w:t>
      </w:r>
    </w:p>
    <w:p w14:paraId="36906F4B" w14:textId="0364F295" w:rsidR="00647EE1" w:rsidRPr="00BC1B82" w:rsidRDefault="00C470D0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  <w:color w:val="00B050"/>
        </w:rPr>
      </w:pPr>
      <w:r>
        <w:rPr>
          <w:rFonts w:ascii="Tahoma" w:hAnsi="Tahoma" w:cs="Tahoma"/>
          <w:b/>
          <w:bCs/>
        </w:rPr>
        <w:t>e</w:t>
      </w:r>
      <w:r w:rsidR="00647EE1" w:rsidRPr="00BC1B82">
        <w:rPr>
          <w:rFonts w:ascii="Tahoma" w:hAnsi="Tahoma" w:cs="Tahoma"/>
          <w:b/>
          <w:bCs/>
        </w:rPr>
        <w:t>- mail</w:t>
      </w:r>
      <w:r w:rsidR="00647EE1" w:rsidRPr="00BC1B82">
        <w:rPr>
          <w:rFonts w:ascii="Tahoma" w:hAnsi="Tahoma" w:cs="Tahoma"/>
          <w:b/>
          <w:bCs/>
          <w:color w:val="002060"/>
        </w:rPr>
        <w:t xml:space="preserve">: </w:t>
      </w:r>
      <w:hyperlink r:id="rId7" w:history="1">
        <w:r w:rsidR="006E3AF8" w:rsidRPr="00BC1B82">
          <w:rPr>
            <w:rStyle w:val="Hipercze"/>
            <w:rFonts w:ascii="Tahoma" w:hAnsi="Tahoma" w:cs="Tahoma"/>
            <w:b/>
            <w:bCs/>
            <w:color w:val="002060"/>
          </w:rPr>
          <w:t>strzelce@szczecin.lasy</w:t>
        </w:r>
      </w:hyperlink>
      <w:r w:rsidR="00647EE1" w:rsidRPr="00BC1B82">
        <w:rPr>
          <w:rFonts w:ascii="Tahoma" w:hAnsi="Tahoma" w:cs="Tahoma"/>
          <w:b/>
          <w:bCs/>
          <w:color w:val="002060"/>
        </w:rPr>
        <w:t>.gov.pl</w:t>
      </w:r>
    </w:p>
    <w:p w14:paraId="5E0A62C7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bCs/>
        </w:rPr>
      </w:pPr>
    </w:p>
    <w:p w14:paraId="4F7C5C3C" w14:textId="0AF0E310" w:rsidR="00647EE1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 xml:space="preserve">Nawiązując do ogłoszonego </w:t>
      </w:r>
      <w:r w:rsidR="00F66BBC" w:rsidRPr="00BC1B82">
        <w:rPr>
          <w:rFonts w:ascii="Tahoma" w:hAnsi="Tahoma" w:cs="Tahoma"/>
        </w:rPr>
        <w:t xml:space="preserve">postępowania o udzielenie zamówienia publicznego prowadzonego </w:t>
      </w:r>
      <w:r w:rsidRPr="00BC1B82">
        <w:rPr>
          <w:rFonts w:ascii="Tahoma" w:hAnsi="Tahoma" w:cs="Tahoma"/>
        </w:rPr>
        <w:t xml:space="preserve">w trybie </w:t>
      </w:r>
      <w:r w:rsidRPr="00BC1B82">
        <w:rPr>
          <w:rFonts w:ascii="Tahoma" w:hAnsi="Tahoma" w:cs="Tahoma"/>
          <w:b/>
          <w:bCs/>
        </w:rPr>
        <w:t>przetargu nieograniczonego pn</w:t>
      </w:r>
      <w:r w:rsidR="00A13470" w:rsidRPr="00BC1B82">
        <w:rPr>
          <w:rFonts w:ascii="Tahoma" w:hAnsi="Tahoma" w:cs="Tahoma"/>
          <w:b/>
          <w:bCs/>
        </w:rPr>
        <w:t>.</w:t>
      </w:r>
      <w:r w:rsidRPr="00BC1B82">
        <w:rPr>
          <w:rFonts w:ascii="Tahoma" w:hAnsi="Tahoma" w:cs="Tahoma"/>
        </w:rPr>
        <w:t xml:space="preserve">: </w:t>
      </w:r>
    </w:p>
    <w:p w14:paraId="564384E6" w14:textId="77777777" w:rsidR="00D64438" w:rsidRPr="00BC1B82" w:rsidRDefault="00D64438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70EB51DF" w14:textId="4CE3E506" w:rsidR="00FC440B" w:rsidRPr="00A03108" w:rsidRDefault="00FC440B" w:rsidP="00BC1B82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spacing w:line="276" w:lineRule="auto"/>
        <w:rPr>
          <w:rFonts w:ascii="Tahoma" w:hAnsi="Tahoma" w:cs="Tahoma"/>
          <w:smallCaps/>
          <w:sz w:val="22"/>
          <w:szCs w:val="22"/>
        </w:rPr>
      </w:pPr>
      <w:bookmarkStart w:id="1" w:name="_Hlk5125076"/>
      <w:r w:rsidRPr="00A03108">
        <w:rPr>
          <w:rFonts w:ascii="Tahoma" w:hAnsi="Tahoma" w:cs="Tahoma"/>
          <w:smallCaps/>
          <w:sz w:val="22"/>
          <w:szCs w:val="22"/>
        </w:rPr>
        <w:t>„NAPRAWA I KONSERWACJA DRÓG LEŚNYCH NA TERENIE NADLEŚNICTWA STRZELCE KRAJEŃSKIE W 20</w:t>
      </w:r>
      <w:r w:rsidR="00E517BC" w:rsidRPr="00A03108">
        <w:rPr>
          <w:rFonts w:ascii="Tahoma" w:hAnsi="Tahoma" w:cs="Tahoma"/>
          <w:smallCaps/>
          <w:sz w:val="22"/>
          <w:szCs w:val="22"/>
        </w:rPr>
        <w:t>20</w:t>
      </w:r>
      <w:r w:rsidRPr="00A03108">
        <w:rPr>
          <w:rFonts w:ascii="Tahoma" w:hAnsi="Tahoma" w:cs="Tahoma"/>
          <w:smallCaps/>
          <w:sz w:val="22"/>
          <w:szCs w:val="22"/>
        </w:rPr>
        <w:t xml:space="preserve"> R”</w:t>
      </w:r>
      <w:bookmarkEnd w:id="1"/>
    </w:p>
    <w:p w14:paraId="0EB0BD51" w14:textId="77777777" w:rsidR="00647EE1" w:rsidRPr="00BC1B82" w:rsidRDefault="00647EE1" w:rsidP="00BC1B82">
      <w:pPr>
        <w:rPr>
          <w:rFonts w:ascii="Tahoma" w:hAnsi="Tahoma" w:cs="Tahoma"/>
          <w:b/>
        </w:rPr>
      </w:pPr>
      <w:r w:rsidRPr="00BC1B82">
        <w:rPr>
          <w:rFonts w:ascii="Tahoma" w:hAnsi="Tahoma" w:cs="Tahoma"/>
          <w:b/>
        </w:rPr>
        <w:t>Dane dotyczące wykonawcy:</w:t>
      </w:r>
    </w:p>
    <w:p w14:paraId="2D5B9615" w14:textId="77777777" w:rsidR="00F76FB6" w:rsidRPr="00BC1B82" w:rsidRDefault="00F76FB6" w:rsidP="00BC1B82">
      <w:pPr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(w przypadku składania oferty przez podmioty występujące wspólnie podać nazwy i adresy wszystkich wspólników lub członków konsorcjum)</w:t>
      </w:r>
    </w:p>
    <w:p w14:paraId="2D996C50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Nazwa Firmy: ………………………………………………………………………</w:t>
      </w:r>
    </w:p>
    <w:p w14:paraId="71DCF3E1" w14:textId="77777777" w:rsidR="00B02A41" w:rsidRPr="00BC1B82" w:rsidRDefault="00B02A4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Adres: …………………………………………………………………………………</w:t>
      </w:r>
    </w:p>
    <w:p w14:paraId="4484EF21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Nr. telefonu:…………………………………………………………………………</w:t>
      </w:r>
    </w:p>
    <w:p w14:paraId="3AD6B083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lang w:val="en-US"/>
        </w:rPr>
      </w:pPr>
      <w:proofErr w:type="spellStart"/>
      <w:r w:rsidRPr="00BC1B82">
        <w:rPr>
          <w:rFonts w:ascii="Tahoma" w:hAnsi="Tahoma" w:cs="Tahoma"/>
          <w:lang w:val="en-US"/>
        </w:rPr>
        <w:t>adres</w:t>
      </w:r>
      <w:proofErr w:type="spellEnd"/>
      <w:r w:rsidRPr="00BC1B82">
        <w:rPr>
          <w:rFonts w:ascii="Tahoma" w:hAnsi="Tahoma" w:cs="Tahoma"/>
          <w:lang w:val="en-US"/>
        </w:rPr>
        <w:t xml:space="preserve"> e-mail: ………………………………………………………………………..</w:t>
      </w:r>
    </w:p>
    <w:p w14:paraId="593E5E2A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lang w:val="en-US"/>
        </w:rPr>
      </w:pPr>
      <w:r w:rsidRPr="00BC1B82">
        <w:rPr>
          <w:rFonts w:ascii="Tahoma" w:hAnsi="Tahoma" w:cs="Tahoma"/>
          <w:lang w:val="en-US"/>
        </w:rPr>
        <w:t>NIP ………………………………, REGON, ……………………………………</w:t>
      </w:r>
    </w:p>
    <w:p w14:paraId="48AF6386" w14:textId="77777777" w:rsidR="00B02A41" w:rsidRPr="00BC1B82" w:rsidRDefault="00B02A4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Czy wykonawca jest małym / średnim przedsiębiorą  …………………</w:t>
      </w:r>
      <w:r w:rsidR="00B83C96" w:rsidRPr="00BC1B82">
        <w:rPr>
          <w:rFonts w:ascii="Tahoma" w:hAnsi="Tahoma" w:cs="Tahoma"/>
        </w:rPr>
        <w:t xml:space="preserve"> TAK/NIE </w:t>
      </w:r>
      <w:r w:rsidR="001B7A84" w:rsidRPr="00BC1B82">
        <w:rPr>
          <w:rFonts w:ascii="Tahoma" w:hAnsi="Tahoma" w:cs="Tahoma"/>
        </w:rPr>
        <w:t>*</w:t>
      </w:r>
      <w:r w:rsidRPr="00BC1B82">
        <w:rPr>
          <w:rFonts w:ascii="Tahoma" w:hAnsi="Tahoma" w:cs="Tahoma"/>
        </w:rPr>
        <w:t>……………………</w:t>
      </w:r>
    </w:p>
    <w:p w14:paraId="0B89E599" w14:textId="77777777" w:rsidR="008B7567" w:rsidRPr="00BC1B82" w:rsidRDefault="00B02A41" w:rsidP="00BC1B82">
      <w:pPr>
        <w:pStyle w:val="Tekstpodstawowywcity2"/>
        <w:tabs>
          <w:tab w:val="clear" w:pos="6806"/>
        </w:tabs>
        <w:spacing w:line="276" w:lineRule="auto"/>
        <w:ind w:left="720" w:firstLine="0"/>
        <w:rPr>
          <w:rFonts w:ascii="Tahoma" w:hAnsi="Tahoma" w:cs="Tahoma"/>
          <w:b w:val="0"/>
          <w:bCs w:val="0"/>
          <w:sz w:val="22"/>
          <w:szCs w:val="22"/>
        </w:rPr>
      </w:pPr>
      <w:r w:rsidRPr="00BC1B82">
        <w:rPr>
          <w:rFonts w:ascii="Tahoma" w:hAnsi="Tahoma" w:cs="Tahoma"/>
          <w:sz w:val="22"/>
          <w:szCs w:val="22"/>
        </w:rPr>
        <w:tab/>
      </w:r>
      <w:r w:rsidR="008B7567" w:rsidRPr="00BC1B82">
        <w:rPr>
          <w:rFonts w:ascii="Tahoma" w:hAnsi="Tahoma" w:cs="Tahoma"/>
          <w:b w:val="0"/>
          <w:bCs w:val="0"/>
          <w:sz w:val="22"/>
          <w:szCs w:val="22"/>
        </w:rPr>
        <w:t>*niepotrzebne skreślić</w:t>
      </w:r>
    </w:p>
    <w:p w14:paraId="4439D0DC" w14:textId="77777777" w:rsidR="008B7567" w:rsidRPr="00BC1B82" w:rsidRDefault="008B7567" w:rsidP="00BC1B82">
      <w:pPr>
        <w:pStyle w:val="Tekstpodstawowywcity2"/>
        <w:tabs>
          <w:tab w:val="clear" w:pos="6806"/>
        </w:tabs>
        <w:spacing w:line="276" w:lineRule="auto"/>
        <w:ind w:left="720" w:firstLine="0"/>
        <w:rPr>
          <w:rFonts w:ascii="Tahoma" w:hAnsi="Tahoma" w:cs="Tahoma"/>
          <w:b w:val="0"/>
          <w:bCs w:val="0"/>
          <w:sz w:val="22"/>
          <w:szCs w:val="22"/>
        </w:rPr>
      </w:pPr>
    </w:p>
    <w:p w14:paraId="790E5D30" w14:textId="0887369F" w:rsidR="00B02A41" w:rsidRPr="00BC1B82" w:rsidRDefault="00B02A41" w:rsidP="00E517BC">
      <w:pPr>
        <w:pStyle w:val="Tekstpodstawowywcity2"/>
        <w:tabs>
          <w:tab w:val="clear" w:pos="6806"/>
        </w:tabs>
        <w:spacing w:line="276" w:lineRule="auto"/>
        <w:ind w:firstLine="0"/>
        <w:rPr>
          <w:rFonts w:ascii="Tahoma" w:hAnsi="Tahoma" w:cs="Tahoma"/>
          <w:b w:val="0"/>
          <w:bCs w:val="0"/>
          <w:sz w:val="22"/>
          <w:szCs w:val="22"/>
        </w:rPr>
      </w:pPr>
      <w:r w:rsidRPr="00BC1B82">
        <w:rPr>
          <w:rFonts w:ascii="Tahoma" w:hAnsi="Tahoma" w:cs="Tahoma"/>
          <w:sz w:val="22"/>
          <w:szCs w:val="22"/>
        </w:rPr>
        <w:tab/>
      </w:r>
      <w:r w:rsidRPr="00BC1B82">
        <w:rPr>
          <w:rFonts w:ascii="Tahoma" w:hAnsi="Tahoma" w:cs="Tahoma"/>
          <w:sz w:val="22"/>
          <w:szCs w:val="22"/>
        </w:rPr>
        <w:tab/>
      </w:r>
      <w:r w:rsidRPr="00BC1B82">
        <w:rPr>
          <w:rFonts w:ascii="Tahoma" w:hAnsi="Tahoma" w:cs="Tahoma"/>
          <w:sz w:val="22"/>
          <w:szCs w:val="22"/>
        </w:rPr>
        <w:tab/>
      </w:r>
      <w:r w:rsidRPr="00BC1B82">
        <w:rPr>
          <w:rFonts w:ascii="Tahoma" w:hAnsi="Tahoma" w:cs="Tahoma"/>
          <w:sz w:val="22"/>
          <w:szCs w:val="22"/>
        </w:rPr>
        <w:tab/>
      </w:r>
    </w:p>
    <w:p w14:paraId="3719EF67" w14:textId="77777777" w:rsidR="00647EE1" w:rsidRPr="00BC1B82" w:rsidRDefault="00647EE1" w:rsidP="00BC1B82">
      <w:pPr>
        <w:pStyle w:val="Tekstkomentarza"/>
        <w:numPr>
          <w:ilvl w:val="0"/>
          <w:numId w:val="5"/>
        </w:numPr>
        <w:ind w:left="284" w:hanging="284"/>
        <w:rPr>
          <w:rFonts w:ascii="Tahoma" w:hAnsi="Tahoma" w:cs="Tahoma"/>
          <w:b/>
          <w:sz w:val="22"/>
          <w:szCs w:val="22"/>
        </w:rPr>
      </w:pPr>
      <w:r w:rsidRPr="00BC1B82">
        <w:rPr>
          <w:rFonts w:ascii="Tahoma" w:hAnsi="Tahoma" w:cs="Tahoma"/>
          <w:b/>
          <w:sz w:val="22"/>
          <w:szCs w:val="22"/>
        </w:rPr>
        <w:t>Oferujemy wykonanie przedmiotu zamówienia w zakresie określonym w specyfikacji istotnych warunków zamówienia za cenę:</w:t>
      </w:r>
    </w:p>
    <w:p w14:paraId="79020AB8" w14:textId="2A27B6A7" w:rsidR="00866F6C" w:rsidRPr="00BC1B82" w:rsidRDefault="00D07FEE" w:rsidP="00BC1B82">
      <w:pPr>
        <w:numPr>
          <w:ilvl w:val="0"/>
          <w:numId w:val="4"/>
        </w:numPr>
        <w:spacing w:after="0"/>
        <w:ind w:left="357" w:hanging="357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C</w:t>
      </w:r>
      <w:r w:rsidR="000F6117" w:rsidRPr="00BC1B82">
        <w:rPr>
          <w:rFonts w:ascii="Tahoma" w:hAnsi="Tahoma" w:cs="Tahoma"/>
        </w:rPr>
        <w:t>ena (C) za wykonanie całości przedmiotu zamówienia wynosi</w:t>
      </w:r>
      <w:r w:rsidR="00866F6C" w:rsidRPr="00BC1B82">
        <w:rPr>
          <w:rFonts w:ascii="Tahoma" w:hAnsi="Tahoma" w:cs="Tahoma"/>
        </w:rPr>
        <w:t>:</w:t>
      </w:r>
    </w:p>
    <w:p w14:paraId="0B8D7D4A" w14:textId="4E0C3994" w:rsidR="0066399C" w:rsidRDefault="0066399C" w:rsidP="00BC1B82">
      <w:pPr>
        <w:spacing w:after="0"/>
        <w:ind w:left="357"/>
        <w:jc w:val="both"/>
        <w:rPr>
          <w:rFonts w:ascii="Tahoma" w:hAnsi="Tahoma" w:cs="Tahoma"/>
        </w:rPr>
      </w:pPr>
    </w:p>
    <w:p w14:paraId="471F8768" w14:textId="34DC8956" w:rsidR="0066399C" w:rsidRDefault="000F6117" w:rsidP="00BC1B82">
      <w:pPr>
        <w:spacing w:after="0"/>
        <w:ind w:left="357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 xml:space="preserve">kwotę netto ................... zł (słownie: ....................................................................... zł), natomiast wraz z należnym podatkiem VAT w wysokości ......%, wynosi kwotę brutto .............................. zł </w:t>
      </w:r>
    </w:p>
    <w:p w14:paraId="7518009D" w14:textId="77777777" w:rsidR="0066399C" w:rsidRDefault="0066399C" w:rsidP="00BC1B82">
      <w:pPr>
        <w:spacing w:after="0"/>
        <w:ind w:left="357"/>
        <w:jc w:val="both"/>
        <w:rPr>
          <w:rFonts w:ascii="Tahoma" w:hAnsi="Tahoma" w:cs="Tahoma"/>
        </w:rPr>
      </w:pPr>
    </w:p>
    <w:p w14:paraId="5E623FE9" w14:textId="722AF578" w:rsidR="000F6117" w:rsidRPr="00BC1B82" w:rsidRDefault="000F6117" w:rsidP="00BC1B82">
      <w:pPr>
        <w:spacing w:after="0"/>
        <w:ind w:left="357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(słownie .......................................................................................... zł)</w:t>
      </w:r>
    </w:p>
    <w:p w14:paraId="3A792DBE" w14:textId="77777777" w:rsidR="00D07FEE" w:rsidRPr="00BC1B82" w:rsidRDefault="00D07FEE" w:rsidP="00BC1B82">
      <w:pPr>
        <w:pStyle w:val="Akapitzlist"/>
        <w:ind w:left="284"/>
        <w:rPr>
          <w:rFonts w:ascii="Tahoma" w:hAnsi="Tahoma" w:cs="Tahoma"/>
        </w:rPr>
      </w:pPr>
    </w:p>
    <w:p w14:paraId="55DC9A54" w14:textId="77777777" w:rsidR="00647EE1" w:rsidRPr="00BC1B82" w:rsidRDefault="00B02A41" w:rsidP="00BC1B8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ind w:left="709"/>
        <w:jc w:val="both"/>
        <w:rPr>
          <w:rFonts w:ascii="Tahoma" w:hAnsi="Tahoma" w:cs="Tahoma"/>
          <w:b/>
        </w:rPr>
      </w:pPr>
      <w:r w:rsidRPr="00BC1B82">
        <w:rPr>
          <w:rFonts w:ascii="Tahoma" w:hAnsi="Tahoma" w:cs="Tahoma"/>
          <w:b/>
        </w:rPr>
        <w:t>Czas wykonania zlecenia</w:t>
      </w:r>
      <w:r w:rsidR="00D07FEE" w:rsidRPr="00BC1B82">
        <w:rPr>
          <w:rFonts w:ascii="Tahoma" w:hAnsi="Tahoma" w:cs="Tahoma"/>
          <w:b/>
        </w:rPr>
        <w:t xml:space="preserve"> awaryjnej naprawy</w:t>
      </w:r>
      <w:r w:rsidRPr="00BC1B82">
        <w:rPr>
          <w:rFonts w:ascii="Tahoma" w:hAnsi="Tahoma" w:cs="Tahoma"/>
          <w:b/>
        </w:rPr>
        <w:t>:</w:t>
      </w:r>
    </w:p>
    <w:p w14:paraId="7DCC2108" w14:textId="77777777" w:rsidR="0066399C" w:rsidRDefault="0066399C" w:rsidP="00BC1B82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ahoma" w:hAnsi="Tahoma" w:cs="Tahoma"/>
        </w:rPr>
      </w:pPr>
    </w:p>
    <w:p w14:paraId="0B196D39" w14:textId="4609B75C" w:rsidR="00B02A41" w:rsidRDefault="00B02A41" w:rsidP="00BC1B82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………………………………………..    dni</w:t>
      </w:r>
      <w:r w:rsidR="00BC6508" w:rsidRPr="00BC1B82">
        <w:rPr>
          <w:rFonts w:ascii="Tahoma" w:hAnsi="Tahoma" w:cs="Tahoma"/>
        </w:rPr>
        <w:t xml:space="preserve"> od daty otrzymania zlecenia</w:t>
      </w:r>
    </w:p>
    <w:p w14:paraId="136C46F1" w14:textId="77777777" w:rsidR="0066399C" w:rsidRPr="00BC1B82" w:rsidRDefault="0066399C" w:rsidP="00BC1B82">
      <w:pPr>
        <w:pStyle w:val="Akapitzlist"/>
        <w:autoSpaceDE w:val="0"/>
        <w:autoSpaceDN w:val="0"/>
        <w:adjustRightInd w:val="0"/>
        <w:spacing w:after="0"/>
        <w:ind w:left="1080"/>
        <w:jc w:val="both"/>
        <w:rPr>
          <w:rFonts w:ascii="Tahoma" w:hAnsi="Tahoma" w:cs="Tahoma"/>
        </w:rPr>
      </w:pPr>
    </w:p>
    <w:p w14:paraId="697FDBFA" w14:textId="2743E167" w:rsidR="00B02A41" w:rsidRPr="0066399C" w:rsidRDefault="00B02A41" w:rsidP="0066399C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66399C">
        <w:rPr>
          <w:rFonts w:ascii="Tahoma" w:hAnsi="Tahoma" w:cs="Tahoma"/>
        </w:rPr>
        <w:t>UW</w:t>
      </w:r>
      <w:r w:rsidR="001B7A84" w:rsidRPr="0066399C">
        <w:rPr>
          <w:rFonts w:ascii="Tahoma" w:hAnsi="Tahoma" w:cs="Tahoma"/>
        </w:rPr>
        <w:t>A</w:t>
      </w:r>
      <w:r w:rsidRPr="0066399C">
        <w:rPr>
          <w:rFonts w:ascii="Tahoma" w:hAnsi="Tahoma" w:cs="Tahoma"/>
        </w:rPr>
        <w:t xml:space="preserve">GA: Wykonawca zobowiązany jest do wskazania czasu wykonania zlecenia </w:t>
      </w:r>
      <w:r w:rsidR="008854F9" w:rsidRPr="0066399C">
        <w:rPr>
          <w:rFonts w:ascii="Tahoma" w:hAnsi="Tahoma" w:cs="Tahoma"/>
        </w:rPr>
        <w:t>awaryjnej naprawy uszkodzonej nawierzchni leśnych dróg gruntowych Nadleśnictwa Strzelce Krajeńskie</w:t>
      </w:r>
      <w:r w:rsidR="0066399C">
        <w:rPr>
          <w:rFonts w:ascii="Tahoma" w:hAnsi="Tahoma" w:cs="Tahoma"/>
        </w:rPr>
        <w:t>.</w:t>
      </w:r>
      <w:r w:rsidR="008854F9" w:rsidRPr="0066399C">
        <w:rPr>
          <w:rFonts w:ascii="Tahoma" w:hAnsi="Tahoma" w:cs="Tahoma"/>
        </w:rPr>
        <w:t xml:space="preserve"> </w:t>
      </w:r>
      <w:r w:rsidRPr="0066399C">
        <w:rPr>
          <w:rFonts w:ascii="Tahoma" w:hAnsi="Tahoma" w:cs="Tahoma"/>
        </w:rPr>
        <w:lastRenderedPageBreak/>
        <w:t>Jeżeli w ofercie Wykonawca nie określi czasu wykonania zlecenia Zamawiający uzna, że Wykonawca ofer</w:t>
      </w:r>
      <w:r w:rsidR="001B7A84" w:rsidRPr="0066399C">
        <w:rPr>
          <w:rFonts w:ascii="Tahoma" w:hAnsi="Tahoma" w:cs="Tahoma"/>
        </w:rPr>
        <w:t>uje „czas wykonania zlecenia” 21</w:t>
      </w:r>
      <w:r w:rsidRPr="0066399C">
        <w:rPr>
          <w:rFonts w:ascii="Tahoma" w:hAnsi="Tahoma" w:cs="Tahoma"/>
        </w:rPr>
        <w:t xml:space="preserve"> dni od daty otrzymania zlecenia.</w:t>
      </w:r>
    </w:p>
    <w:p w14:paraId="6926EF78" w14:textId="77777777" w:rsidR="001B7A84" w:rsidRPr="00BC1B82" w:rsidRDefault="001B7A84" w:rsidP="00BC1B82">
      <w:pPr>
        <w:pStyle w:val="Akapitzlist"/>
        <w:autoSpaceDE w:val="0"/>
        <w:autoSpaceDN w:val="0"/>
        <w:adjustRightInd w:val="0"/>
        <w:spacing w:after="0"/>
        <w:ind w:left="1080" w:firstLine="54"/>
        <w:jc w:val="both"/>
        <w:rPr>
          <w:rFonts w:ascii="Tahoma" w:hAnsi="Tahoma" w:cs="Tahoma"/>
        </w:rPr>
      </w:pPr>
    </w:p>
    <w:p w14:paraId="353F6988" w14:textId="77777777" w:rsidR="00647EE1" w:rsidRPr="00BC1B82" w:rsidRDefault="00B02A4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 xml:space="preserve">Dane, o których mowa wyżej będą podstawą do oceny ofert w zakresie ustalonych kryteriów oceny. </w:t>
      </w:r>
    </w:p>
    <w:p w14:paraId="5CC045B8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573F9057" w14:textId="77777777" w:rsidR="00F66BBC" w:rsidRPr="00BC1B82" w:rsidRDefault="00F66BBC" w:rsidP="00BC1B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bookmarkStart w:id="2" w:name="_Hlk32927231"/>
      <w:r w:rsidRPr="00BC1B82">
        <w:rPr>
          <w:rFonts w:ascii="Tahoma" w:hAnsi="Tahoma" w:cs="Tahoma"/>
        </w:rPr>
        <w:t xml:space="preserve">Informujemy, że wybór oferty nie będzie/będzie* prowadzić do powstania u Zamawiającego obowiązku podatkowego zgodnie z przepisami o podatku od towarów i usług.   </w:t>
      </w:r>
    </w:p>
    <w:p w14:paraId="272F96F7" w14:textId="77777777" w:rsidR="0066399C" w:rsidRDefault="0066399C" w:rsidP="0066399C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29866D0E" w14:textId="3AC809E0" w:rsidR="00F66BBC" w:rsidRPr="0066399C" w:rsidRDefault="00F66BBC" w:rsidP="0066399C">
      <w:pPr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</w:rPr>
      </w:pPr>
      <w:r w:rsidRPr="0066399C">
        <w:rPr>
          <w:rFonts w:ascii="Tahoma" w:hAnsi="Tahoma" w:cs="Tahoma"/>
        </w:rPr>
        <w:t xml:space="preserve">Rodzaj usługi, których świadczenie będzie prowadzić do powstania u Zamawiającego  obowiązku podatkowego zgodnie z przepisami o podatku od towarów i usług : </w:t>
      </w:r>
    </w:p>
    <w:p w14:paraId="25126A82" w14:textId="3B8C4A67" w:rsidR="00F66BBC" w:rsidRPr="00BC1B82" w:rsidRDefault="00F66BBC" w:rsidP="00BC1B82">
      <w:pPr>
        <w:pStyle w:val="Akapitzlist"/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399C">
        <w:rPr>
          <w:rFonts w:ascii="Tahoma" w:hAnsi="Tahoma" w:cs="Tahoma"/>
        </w:rPr>
        <w:t>…………………………………</w:t>
      </w:r>
    </w:p>
    <w:p w14:paraId="4E8CCE73" w14:textId="77777777" w:rsidR="00F66BBC" w:rsidRPr="0066399C" w:rsidRDefault="00F66BBC" w:rsidP="0066399C">
      <w:pPr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</w:rPr>
      </w:pPr>
      <w:r w:rsidRPr="0066399C">
        <w:rPr>
          <w:rFonts w:ascii="Tahoma" w:hAnsi="Tahoma" w:cs="Tahoma"/>
        </w:rPr>
        <w:t>Wartość ww. usług bez kwoty podatku wynosi: ………………………………………………….PLN.</w:t>
      </w:r>
    </w:p>
    <w:bookmarkEnd w:id="2"/>
    <w:p w14:paraId="0AD8E7B9" w14:textId="77777777" w:rsidR="00F66BBC" w:rsidRPr="00BC1B82" w:rsidRDefault="00F66BBC" w:rsidP="00BC1B82">
      <w:pPr>
        <w:pStyle w:val="Akapitzlist"/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3E3E64CC" w14:textId="100F1E73" w:rsidR="00647EE1" w:rsidRPr="00BC1B82" w:rsidRDefault="00F66BBC" w:rsidP="00BC1B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Zamawiającego.</w:t>
      </w:r>
    </w:p>
    <w:p w14:paraId="7AADAF9C" w14:textId="77777777" w:rsidR="00BC6508" w:rsidRPr="00BC1B82" w:rsidRDefault="00647EE1" w:rsidP="00BC1B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 xml:space="preserve">Oświadczamy, że uważamy się za związanych niniejszą ofertą przez okres wskazany </w:t>
      </w:r>
      <w:r w:rsidRPr="00BC1B82">
        <w:rPr>
          <w:rFonts w:ascii="Tahoma" w:hAnsi="Tahoma" w:cs="Tahoma"/>
        </w:rPr>
        <w:br/>
        <w:t xml:space="preserve">w specyfikacji istotnych warunków zamówienia, tj. 30 dni od upływu terminu składania ofert. </w:t>
      </w:r>
    </w:p>
    <w:p w14:paraId="7436FB24" w14:textId="77777777" w:rsidR="00647EE1" w:rsidRPr="00BC1B82" w:rsidRDefault="00F66BBC" w:rsidP="00BC1B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  <w:bCs/>
          <w:color w:val="000000" w:themeColor="text1"/>
        </w:rPr>
        <w:t>Oświadczamy, że przedmiot zamówienia wykonamy w terminie wskazanym w specyfikacji istotnych warunków zamówienia</w:t>
      </w:r>
      <w:r w:rsidR="00BC6508" w:rsidRPr="00BC1B82">
        <w:rPr>
          <w:rFonts w:ascii="Tahoma" w:hAnsi="Tahoma" w:cs="Tahoma"/>
        </w:rPr>
        <w:t xml:space="preserve">. </w:t>
      </w:r>
    </w:p>
    <w:p w14:paraId="7C4D7D80" w14:textId="77777777" w:rsidR="00F66BBC" w:rsidRPr="00BC1B82" w:rsidRDefault="00F66BBC" w:rsidP="00BC1B82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ahoma" w:hAnsi="Tahoma" w:cs="Tahoma"/>
          <w:bCs/>
          <w:color w:val="000000" w:themeColor="text1"/>
        </w:rPr>
      </w:pPr>
      <w:r w:rsidRPr="00BC1B82">
        <w:rPr>
          <w:rFonts w:ascii="Tahoma" w:hAnsi="Tahoma" w:cs="Tahoma"/>
          <w:bCs/>
          <w:color w:val="000000" w:themeColor="text1"/>
        </w:rPr>
        <w:t>Oświadczamy, że akceptujemy warunki płatności określone w specyfikacji istotnych warunków zamówienia.</w:t>
      </w:r>
    </w:p>
    <w:p w14:paraId="43D48738" w14:textId="77777777" w:rsidR="00F66BBC" w:rsidRPr="00BC1B82" w:rsidRDefault="00F66BBC" w:rsidP="00BC1B82">
      <w:pPr>
        <w:pStyle w:val="Akapitzlist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Tahoma" w:hAnsi="Tahoma" w:cs="Tahoma"/>
          <w:bCs/>
          <w:color w:val="000000" w:themeColor="text1"/>
        </w:rPr>
      </w:pPr>
      <w:r w:rsidRPr="00BC1B82">
        <w:rPr>
          <w:rFonts w:ascii="Tahoma" w:hAnsi="Tahoma" w:cs="Tahoma"/>
          <w:bCs/>
          <w:color w:val="000000" w:themeColor="text1"/>
        </w:rPr>
        <w:t xml:space="preserve">Następujące zakresy rzeczowe wchodzące w przedmiot zamówienia zamierzamy zlecić następującym podwykonawcom: </w:t>
      </w:r>
    </w:p>
    <w:p w14:paraId="4B544297" w14:textId="77777777" w:rsidR="00250751" w:rsidRPr="00BC1B82" w:rsidRDefault="00250751" w:rsidP="00BC1B82">
      <w:pPr>
        <w:tabs>
          <w:tab w:val="left" w:pos="426"/>
        </w:tabs>
        <w:spacing w:after="0"/>
        <w:jc w:val="both"/>
        <w:rPr>
          <w:rFonts w:ascii="Tahoma" w:hAnsi="Tahoma" w:cs="Tahoma"/>
          <w:bCs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"/>
        <w:gridCol w:w="3497"/>
        <w:gridCol w:w="4336"/>
      </w:tblGrid>
      <w:tr w:rsidR="00250751" w:rsidRPr="00BC1B82" w14:paraId="67AECE77" w14:textId="77777777" w:rsidTr="0066399C">
        <w:tc>
          <w:tcPr>
            <w:tcW w:w="809" w:type="dxa"/>
            <w:shd w:val="clear" w:color="auto" w:fill="auto"/>
          </w:tcPr>
          <w:p w14:paraId="7A8B6D20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Lp.</w:t>
            </w:r>
          </w:p>
        </w:tc>
        <w:tc>
          <w:tcPr>
            <w:tcW w:w="3497" w:type="dxa"/>
            <w:shd w:val="clear" w:color="auto" w:fill="auto"/>
          </w:tcPr>
          <w:p w14:paraId="51E64F66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 xml:space="preserve">Podwykonawca (firma lub nazwa)  </w:t>
            </w:r>
          </w:p>
        </w:tc>
        <w:tc>
          <w:tcPr>
            <w:tcW w:w="4336" w:type="dxa"/>
            <w:shd w:val="clear" w:color="auto" w:fill="auto"/>
          </w:tcPr>
          <w:p w14:paraId="0B80CFC1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Zakres rzeczowy</w:t>
            </w:r>
          </w:p>
        </w:tc>
      </w:tr>
      <w:tr w:rsidR="00250751" w:rsidRPr="00BC1B82" w14:paraId="769AB7AD" w14:textId="77777777" w:rsidTr="0066399C">
        <w:tc>
          <w:tcPr>
            <w:tcW w:w="809" w:type="dxa"/>
            <w:shd w:val="clear" w:color="auto" w:fill="auto"/>
          </w:tcPr>
          <w:p w14:paraId="3833A3A4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3497" w:type="dxa"/>
            <w:shd w:val="clear" w:color="auto" w:fill="auto"/>
          </w:tcPr>
          <w:p w14:paraId="3019A072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4336" w:type="dxa"/>
            <w:shd w:val="clear" w:color="auto" w:fill="auto"/>
          </w:tcPr>
          <w:p w14:paraId="622D1565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250751" w:rsidRPr="00BC1B82" w14:paraId="567CA866" w14:textId="77777777" w:rsidTr="0066399C">
        <w:tc>
          <w:tcPr>
            <w:tcW w:w="809" w:type="dxa"/>
            <w:shd w:val="clear" w:color="auto" w:fill="auto"/>
          </w:tcPr>
          <w:p w14:paraId="28856EF2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3497" w:type="dxa"/>
            <w:shd w:val="clear" w:color="auto" w:fill="auto"/>
          </w:tcPr>
          <w:p w14:paraId="21FE0093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4336" w:type="dxa"/>
            <w:shd w:val="clear" w:color="auto" w:fill="auto"/>
          </w:tcPr>
          <w:p w14:paraId="2868C5E5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250751" w:rsidRPr="00BC1B82" w14:paraId="68349E8D" w14:textId="77777777" w:rsidTr="0066399C">
        <w:tc>
          <w:tcPr>
            <w:tcW w:w="809" w:type="dxa"/>
            <w:shd w:val="clear" w:color="auto" w:fill="auto"/>
          </w:tcPr>
          <w:p w14:paraId="07553277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3497" w:type="dxa"/>
            <w:shd w:val="clear" w:color="auto" w:fill="auto"/>
          </w:tcPr>
          <w:p w14:paraId="6A7DB7CD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4336" w:type="dxa"/>
            <w:shd w:val="clear" w:color="auto" w:fill="auto"/>
          </w:tcPr>
          <w:p w14:paraId="740112A1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250751" w:rsidRPr="00BC1B82" w14:paraId="7C24E6A0" w14:textId="77777777" w:rsidTr="0066399C">
        <w:tc>
          <w:tcPr>
            <w:tcW w:w="809" w:type="dxa"/>
            <w:shd w:val="clear" w:color="auto" w:fill="auto"/>
          </w:tcPr>
          <w:p w14:paraId="45B36F00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3497" w:type="dxa"/>
            <w:shd w:val="clear" w:color="auto" w:fill="auto"/>
          </w:tcPr>
          <w:p w14:paraId="0FB61C6F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  <w:tc>
          <w:tcPr>
            <w:tcW w:w="4336" w:type="dxa"/>
            <w:shd w:val="clear" w:color="auto" w:fill="auto"/>
          </w:tcPr>
          <w:p w14:paraId="586D8219" w14:textId="77777777" w:rsidR="00250751" w:rsidRPr="00BC1B82" w:rsidRDefault="0025075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</w:tbl>
    <w:p w14:paraId="0BE28265" w14:textId="77777777" w:rsidR="0066399C" w:rsidRDefault="0066399C" w:rsidP="00BC1B82">
      <w:pPr>
        <w:spacing w:after="0"/>
        <w:ind w:left="426"/>
        <w:jc w:val="both"/>
        <w:rPr>
          <w:rFonts w:ascii="Tahoma" w:hAnsi="Tahoma" w:cs="Tahoma"/>
          <w:bCs/>
          <w:color w:val="000000" w:themeColor="text1"/>
        </w:rPr>
      </w:pPr>
    </w:p>
    <w:p w14:paraId="2EB07765" w14:textId="2F0FCAC4" w:rsidR="00250751" w:rsidRPr="00BC1B82" w:rsidRDefault="00250751" w:rsidP="00BC1B82">
      <w:pPr>
        <w:spacing w:after="0"/>
        <w:ind w:left="426"/>
        <w:jc w:val="both"/>
        <w:rPr>
          <w:rFonts w:ascii="Tahoma" w:hAnsi="Tahoma" w:cs="Tahoma"/>
          <w:bCs/>
          <w:color w:val="000000" w:themeColor="text1"/>
        </w:rPr>
      </w:pPr>
      <w:r w:rsidRPr="00BC1B82">
        <w:rPr>
          <w:rFonts w:ascii="Tahoma" w:hAnsi="Tahoma" w:cs="Tahoma"/>
          <w:bCs/>
          <w:color w:val="000000" w:themeColor="text1"/>
        </w:rPr>
        <w:t>Nazwa (firmy) podwykonawców, na których zasoby powołujemy się na zasadach określonych w art. 22a, ust. 1 PZP, w celu wykazania spełniania warunków udziału w postępowaniu, o których mowa w art. 22 ust. 1b PZP:</w:t>
      </w:r>
    </w:p>
    <w:p w14:paraId="42E12D7D" w14:textId="77777777" w:rsidR="00250751" w:rsidRPr="00BC1B82" w:rsidRDefault="00250751" w:rsidP="00BC1B82">
      <w:pPr>
        <w:pStyle w:val="Akapitzlist"/>
        <w:tabs>
          <w:tab w:val="left" w:pos="426"/>
        </w:tabs>
        <w:spacing w:after="0"/>
        <w:ind w:left="360"/>
        <w:jc w:val="both"/>
        <w:rPr>
          <w:rFonts w:ascii="Tahoma" w:hAnsi="Tahoma" w:cs="Tahoma"/>
          <w:bCs/>
          <w:color w:val="000000" w:themeColor="text1"/>
        </w:rPr>
      </w:pPr>
      <w:r w:rsidRPr="00BC1B82">
        <w:rPr>
          <w:rFonts w:ascii="Tahoma" w:hAnsi="Tahoma" w:cs="Tahoma"/>
          <w:bCs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9AFF68" w14:textId="77777777" w:rsidR="00250751" w:rsidRPr="00BC1B82" w:rsidRDefault="00250751" w:rsidP="00BC1B82">
      <w:pPr>
        <w:spacing w:after="0"/>
        <w:jc w:val="both"/>
        <w:rPr>
          <w:rFonts w:ascii="Tahoma" w:hAnsi="Tahoma" w:cs="Tahoma"/>
          <w:bCs/>
          <w:color w:val="000000" w:themeColor="text1"/>
        </w:rPr>
      </w:pPr>
    </w:p>
    <w:p w14:paraId="7C45214E" w14:textId="77777777" w:rsidR="00BC1B82" w:rsidRPr="00BC1B82" w:rsidRDefault="00250751" w:rsidP="00D1490E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6"/>
        <w:jc w:val="both"/>
        <w:rPr>
          <w:rFonts w:ascii="Tahoma" w:hAnsi="Tahoma" w:cs="Tahoma"/>
          <w:lang w:eastAsia="pl-PL"/>
        </w:rPr>
      </w:pPr>
      <w:r w:rsidRPr="00BC1B82">
        <w:rPr>
          <w:rFonts w:ascii="Tahoma" w:hAnsi="Tahoma" w:cs="Tahoma"/>
          <w:bCs/>
          <w:color w:val="000000" w:themeColor="text1"/>
        </w:rPr>
        <w:t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1B9617" w14:textId="77777777" w:rsidR="00BC1B82" w:rsidRPr="00BC1B82" w:rsidRDefault="00BC1B82" w:rsidP="00BC1B82">
      <w:pPr>
        <w:pStyle w:val="Akapitzlist"/>
        <w:tabs>
          <w:tab w:val="left" w:pos="426"/>
        </w:tabs>
        <w:spacing w:after="0"/>
        <w:ind w:left="426"/>
        <w:jc w:val="both"/>
        <w:rPr>
          <w:rFonts w:ascii="Tahoma" w:hAnsi="Tahoma" w:cs="Tahoma"/>
          <w:lang w:eastAsia="pl-PL"/>
        </w:rPr>
      </w:pPr>
    </w:p>
    <w:p w14:paraId="5459A16F" w14:textId="77777777" w:rsidR="00250751" w:rsidRPr="00BC1B82" w:rsidRDefault="00250751" w:rsidP="00D1490E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6"/>
        <w:jc w:val="both"/>
        <w:rPr>
          <w:rFonts w:ascii="Tahoma" w:hAnsi="Tahoma" w:cs="Tahoma"/>
          <w:lang w:eastAsia="pl-PL"/>
        </w:rPr>
      </w:pPr>
      <w:r w:rsidRPr="00BC1B82">
        <w:rPr>
          <w:rFonts w:ascii="Tahoma" w:hAnsi="Tahoma" w:cs="Tahoma"/>
          <w:bCs/>
          <w:color w:val="000000" w:themeColor="text1"/>
        </w:rPr>
        <w:t xml:space="preserve">Uzasadnienie zastrzeżenia ww. informacji jako tajemnicy przedsiębiorstwa zostało załączone do naszej oferty. </w:t>
      </w:r>
      <w:r w:rsidRPr="00BC1B82">
        <w:rPr>
          <w:rFonts w:ascii="Tahoma" w:hAnsi="Tahoma" w:cs="Tahoma"/>
          <w:lang w:eastAsia="pl-PL"/>
        </w:rPr>
        <w:t xml:space="preserve"> </w:t>
      </w:r>
    </w:p>
    <w:p w14:paraId="0D92F832" w14:textId="77777777" w:rsidR="00250751" w:rsidRPr="00BC1B82" w:rsidRDefault="00250751" w:rsidP="00BC1B82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lang w:eastAsia="pl-PL"/>
        </w:rPr>
      </w:pPr>
      <w:bookmarkStart w:id="3" w:name="_Hlk32927388"/>
      <w:r w:rsidRPr="00BC1B82">
        <w:rPr>
          <w:rFonts w:ascii="Tahoma" w:hAnsi="Tahoma" w:cs="Tahoma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5A484A9D" w14:textId="77777777" w:rsidR="00250751" w:rsidRPr="00BC1B82" w:rsidRDefault="00250751" w:rsidP="00BC1B82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lang w:eastAsia="pl-PL"/>
        </w:rPr>
      </w:pPr>
      <w:r w:rsidRPr="00BC1B82">
        <w:rPr>
          <w:rFonts w:ascii="Tahoma" w:hAnsi="Tahoma" w:cs="Tahoma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bookmarkEnd w:id="3"/>
    <w:p w14:paraId="22634892" w14:textId="77777777" w:rsidR="00250751" w:rsidRPr="00BC1B82" w:rsidRDefault="00250751" w:rsidP="00BC1B82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lang w:eastAsia="pl-PL"/>
        </w:rPr>
      </w:pPr>
      <w:r w:rsidRPr="00BC1B82">
        <w:rPr>
          <w:rFonts w:ascii="Tahoma" w:hAnsi="Tahoma" w:cs="Tahoma"/>
        </w:rPr>
        <w:t>Prosimy o zwrot pieniędzy wniesionych tytułem wadium na konto**:</w:t>
      </w:r>
    </w:p>
    <w:p w14:paraId="55E3D338" w14:textId="77777777" w:rsidR="00250751" w:rsidRPr="00BC1B82" w:rsidRDefault="00250751" w:rsidP="00BC1B82">
      <w:pPr>
        <w:pStyle w:val="Akapitzlist"/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............................................................................................................................,</w:t>
      </w:r>
    </w:p>
    <w:p w14:paraId="202ADE71" w14:textId="77777777" w:rsidR="00250751" w:rsidRPr="00BC1B82" w:rsidRDefault="00250751" w:rsidP="00BC1B82">
      <w:pPr>
        <w:spacing w:after="0"/>
        <w:jc w:val="both"/>
        <w:rPr>
          <w:rFonts w:ascii="Tahoma" w:hAnsi="Tahoma" w:cs="Tahoma"/>
          <w:bCs/>
        </w:rPr>
      </w:pPr>
    </w:p>
    <w:p w14:paraId="27A45963" w14:textId="77777777" w:rsidR="00250751" w:rsidRPr="00BC1B82" w:rsidRDefault="00250751" w:rsidP="00BC1B82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  <w:bCs/>
        </w:rPr>
      </w:pPr>
      <w:r w:rsidRPr="00BC1B82">
        <w:rPr>
          <w:rFonts w:ascii="Tahoma" w:hAnsi="Tahoma" w:cs="Tahoma"/>
          <w:bCs/>
        </w:rPr>
        <w:t xml:space="preserve">Wszelką korespondencję w sprawie niniejszego postępowania należy kierować na adres: </w:t>
      </w:r>
    </w:p>
    <w:p w14:paraId="6705F79D" w14:textId="77777777" w:rsidR="00250751" w:rsidRPr="00BC1B82" w:rsidRDefault="00250751" w:rsidP="00BC1B82">
      <w:pPr>
        <w:ind w:firstLine="360"/>
        <w:jc w:val="both"/>
        <w:rPr>
          <w:rFonts w:ascii="Tahoma" w:hAnsi="Tahoma" w:cs="Tahoma"/>
          <w:bCs/>
        </w:rPr>
      </w:pPr>
      <w:r w:rsidRPr="00BC1B82">
        <w:rPr>
          <w:rFonts w:ascii="Tahoma" w:hAnsi="Tahoma" w:cs="Tahoma"/>
          <w:bCs/>
        </w:rPr>
        <w:t>_____________________________________________________________________</w:t>
      </w:r>
    </w:p>
    <w:p w14:paraId="6AF93B44" w14:textId="77777777" w:rsidR="00250751" w:rsidRPr="00BC1B82" w:rsidRDefault="00250751" w:rsidP="00BC1B82">
      <w:pPr>
        <w:ind w:left="567" w:hanging="567"/>
        <w:jc w:val="both"/>
        <w:rPr>
          <w:rFonts w:ascii="Tahoma" w:hAnsi="Tahoma" w:cs="Tahoma"/>
          <w:bCs/>
        </w:rPr>
      </w:pPr>
      <w:r w:rsidRPr="00BC1B82">
        <w:rPr>
          <w:rFonts w:ascii="Tahoma" w:hAnsi="Tahoma" w:cs="Tahoma"/>
          <w:bCs/>
        </w:rPr>
        <w:t>e-mail: __________________________________________________________________</w:t>
      </w:r>
    </w:p>
    <w:p w14:paraId="76639BDB" w14:textId="77777777" w:rsidR="008B7567" w:rsidRPr="00BC1B82" w:rsidRDefault="008B7567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665F2002" w14:textId="77777777" w:rsidR="00647EE1" w:rsidRPr="00BC1B82" w:rsidRDefault="008B7567" w:rsidP="00BC1B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Z</w:t>
      </w:r>
      <w:r w:rsidR="00647EE1" w:rsidRPr="00BC1B82">
        <w:rPr>
          <w:rFonts w:ascii="Tahoma" w:hAnsi="Tahoma" w:cs="Tahoma"/>
        </w:rPr>
        <w:t>ałącznikami do niniejszej oferty są:</w:t>
      </w:r>
    </w:p>
    <w:p w14:paraId="6A5BEBE1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8531"/>
      </w:tblGrid>
      <w:tr w:rsidR="00647EE1" w:rsidRPr="00BC1B82" w14:paraId="7D106968" w14:textId="77777777" w:rsidTr="007B273C">
        <w:tc>
          <w:tcPr>
            <w:tcW w:w="534" w:type="dxa"/>
            <w:shd w:val="clear" w:color="auto" w:fill="auto"/>
          </w:tcPr>
          <w:p w14:paraId="6374F9F1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1</w:t>
            </w:r>
          </w:p>
        </w:tc>
        <w:tc>
          <w:tcPr>
            <w:tcW w:w="8678" w:type="dxa"/>
            <w:shd w:val="clear" w:color="auto" w:fill="auto"/>
          </w:tcPr>
          <w:p w14:paraId="19A57F46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43D4E945" w14:textId="77777777" w:rsidTr="007B273C">
        <w:tc>
          <w:tcPr>
            <w:tcW w:w="534" w:type="dxa"/>
            <w:shd w:val="clear" w:color="auto" w:fill="auto"/>
          </w:tcPr>
          <w:p w14:paraId="79A8B7D5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2</w:t>
            </w:r>
          </w:p>
        </w:tc>
        <w:tc>
          <w:tcPr>
            <w:tcW w:w="8678" w:type="dxa"/>
            <w:shd w:val="clear" w:color="auto" w:fill="auto"/>
          </w:tcPr>
          <w:p w14:paraId="58A16CB9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24504DCE" w14:textId="77777777" w:rsidTr="007B273C">
        <w:tc>
          <w:tcPr>
            <w:tcW w:w="534" w:type="dxa"/>
            <w:shd w:val="clear" w:color="auto" w:fill="auto"/>
          </w:tcPr>
          <w:p w14:paraId="5A05E3C4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3</w:t>
            </w:r>
          </w:p>
        </w:tc>
        <w:tc>
          <w:tcPr>
            <w:tcW w:w="8678" w:type="dxa"/>
            <w:shd w:val="clear" w:color="auto" w:fill="auto"/>
          </w:tcPr>
          <w:p w14:paraId="2EFFBF07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1B6FB67B" w14:textId="77777777" w:rsidTr="007B273C">
        <w:tc>
          <w:tcPr>
            <w:tcW w:w="534" w:type="dxa"/>
            <w:shd w:val="clear" w:color="auto" w:fill="auto"/>
          </w:tcPr>
          <w:p w14:paraId="37C59EA5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4</w:t>
            </w:r>
          </w:p>
        </w:tc>
        <w:tc>
          <w:tcPr>
            <w:tcW w:w="8678" w:type="dxa"/>
            <w:shd w:val="clear" w:color="auto" w:fill="auto"/>
          </w:tcPr>
          <w:p w14:paraId="3363EC5F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08FC1BEF" w14:textId="77777777" w:rsidTr="007B273C">
        <w:tc>
          <w:tcPr>
            <w:tcW w:w="534" w:type="dxa"/>
            <w:shd w:val="clear" w:color="auto" w:fill="auto"/>
          </w:tcPr>
          <w:p w14:paraId="27B8487A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5</w:t>
            </w:r>
          </w:p>
        </w:tc>
        <w:tc>
          <w:tcPr>
            <w:tcW w:w="8678" w:type="dxa"/>
            <w:shd w:val="clear" w:color="auto" w:fill="auto"/>
          </w:tcPr>
          <w:p w14:paraId="63C14836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5B427993" w14:textId="77777777" w:rsidTr="007B273C">
        <w:tc>
          <w:tcPr>
            <w:tcW w:w="534" w:type="dxa"/>
            <w:shd w:val="clear" w:color="auto" w:fill="auto"/>
          </w:tcPr>
          <w:p w14:paraId="4AC84AE8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6</w:t>
            </w:r>
          </w:p>
        </w:tc>
        <w:tc>
          <w:tcPr>
            <w:tcW w:w="8678" w:type="dxa"/>
            <w:shd w:val="clear" w:color="auto" w:fill="auto"/>
          </w:tcPr>
          <w:p w14:paraId="00EE9122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364E25FC" w14:textId="77777777" w:rsidTr="007B273C">
        <w:tc>
          <w:tcPr>
            <w:tcW w:w="534" w:type="dxa"/>
            <w:shd w:val="clear" w:color="auto" w:fill="auto"/>
          </w:tcPr>
          <w:p w14:paraId="203EED66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7</w:t>
            </w:r>
          </w:p>
        </w:tc>
        <w:tc>
          <w:tcPr>
            <w:tcW w:w="8678" w:type="dxa"/>
            <w:shd w:val="clear" w:color="auto" w:fill="auto"/>
          </w:tcPr>
          <w:p w14:paraId="29261DB3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  <w:tr w:rsidR="00647EE1" w:rsidRPr="00BC1B82" w14:paraId="12914E07" w14:textId="77777777" w:rsidTr="007B273C">
        <w:trPr>
          <w:trHeight w:val="400"/>
        </w:trPr>
        <w:tc>
          <w:tcPr>
            <w:tcW w:w="534" w:type="dxa"/>
            <w:shd w:val="clear" w:color="auto" w:fill="auto"/>
          </w:tcPr>
          <w:p w14:paraId="6F13F2BC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  <w:r w:rsidRPr="00BC1B82">
              <w:rPr>
                <w:rFonts w:ascii="Tahoma" w:hAnsi="Tahoma" w:cs="Tahoma"/>
              </w:rPr>
              <w:t>8</w:t>
            </w:r>
          </w:p>
        </w:tc>
        <w:tc>
          <w:tcPr>
            <w:tcW w:w="8678" w:type="dxa"/>
            <w:shd w:val="clear" w:color="auto" w:fill="auto"/>
          </w:tcPr>
          <w:p w14:paraId="6B540D5B" w14:textId="77777777" w:rsidR="00647EE1" w:rsidRPr="00BC1B82" w:rsidRDefault="00647EE1" w:rsidP="00BC1B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ahoma" w:hAnsi="Tahoma" w:cs="Tahoma"/>
              </w:rPr>
            </w:pPr>
          </w:p>
        </w:tc>
      </w:tr>
    </w:tbl>
    <w:p w14:paraId="6B6B20A8" w14:textId="77777777" w:rsidR="00176D98" w:rsidRPr="00BC1B82" w:rsidRDefault="00176D98" w:rsidP="00BC1B82">
      <w:pPr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lang w:eastAsia="pl-PL"/>
        </w:rPr>
      </w:pPr>
    </w:p>
    <w:p w14:paraId="07D0BD21" w14:textId="77777777" w:rsidR="009B3A30" w:rsidRPr="00BC1B82" w:rsidRDefault="009B3A30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6DF44445" w14:textId="77777777" w:rsidR="009B3A30" w:rsidRPr="00BC1B82" w:rsidRDefault="009B3A30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14:paraId="4EEC0E7D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  <w:r w:rsidRPr="00BC1B82">
        <w:rPr>
          <w:rFonts w:ascii="Tahoma" w:hAnsi="Tahoma" w:cs="Tahoma"/>
        </w:rPr>
        <w:t>…………………dnia……………………</w:t>
      </w:r>
      <w:r w:rsidRPr="00BC1B82">
        <w:rPr>
          <w:rFonts w:ascii="Tahoma" w:hAnsi="Tahoma" w:cs="Tahoma"/>
        </w:rPr>
        <w:tab/>
      </w:r>
      <w:r w:rsidRPr="00BC1B82">
        <w:rPr>
          <w:rFonts w:ascii="Tahoma" w:hAnsi="Tahoma" w:cs="Tahoma"/>
        </w:rPr>
        <w:tab/>
      </w:r>
      <w:r w:rsidRPr="00BC1B82">
        <w:rPr>
          <w:rFonts w:ascii="Tahoma" w:hAnsi="Tahoma" w:cs="Tahoma"/>
        </w:rPr>
        <w:tab/>
      </w:r>
      <w:r w:rsidRPr="00BC1B82">
        <w:rPr>
          <w:rFonts w:ascii="Tahoma" w:hAnsi="Tahoma" w:cs="Tahoma"/>
        </w:rPr>
        <w:tab/>
      </w:r>
      <w:r w:rsidRPr="00BC1B82">
        <w:rPr>
          <w:rFonts w:ascii="Tahoma" w:hAnsi="Tahoma" w:cs="Tahoma"/>
        </w:rPr>
        <w:tab/>
      </w:r>
      <w:r w:rsidRPr="00BC1B82">
        <w:rPr>
          <w:rFonts w:ascii="Tahoma" w:hAnsi="Tahoma" w:cs="Tahoma"/>
        </w:rPr>
        <w:tab/>
      </w:r>
    </w:p>
    <w:p w14:paraId="50F4C254" w14:textId="77777777" w:rsidR="00647EE1" w:rsidRPr="00BC1B82" w:rsidRDefault="00647EE1" w:rsidP="00BC1B82">
      <w:pPr>
        <w:autoSpaceDE w:val="0"/>
        <w:autoSpaceDN w:val="0"/>
        <w:adjustRightInd w:val="0"/>
        <w:spacing w:after="0"/>
        <w:jc w:val="right"/>
        <w:rPr>
          <w:rFonts w:ascii="Tahoma" w:hAnsi="Tahoma" w:cs="Tahoma"/>
          <w:vertAlign w:val="superscript"/>
        </w:rPr>
      </w:pPr>
      <w:r w:rsidRPr="00BC1B82">
        <w:rPr>
          <w:rFonts w:ascii="Tahoma" w:hAnsi="Tahoma" w:cs="Tahoma"/>
          <w:vertAlign w:val="superscript"/>
        </w:rPr>
        <w:t>…………………………………………………………………………</w:t>
      </w:r>
    </w:p>
    <w:p w14:paraId="58CFE017" w14:textId="77777777" w:rsidR="00647EE1" w:rsidRPr="00BC1B82" w:rsidRDefault="00647EE1" w:rsidP="00BC1B82">
      <w:pPr>
        <w:autoSpaceDE w:val="0"/>
        <w:autoSpaceDN w:val="0"/>
        <w:adjustRightInd w:val="0"/>
        <w:spacing w:after="0"/>
        <w:ind w:left="2124" w:firstLine="708"/>
        <w:jc w:val="right"/>
        <w:rPr>
          <w:rFonts w:ascii="Tahoma" w:hAnsi="Tahoma" w:cs="Tahoma"/>
          <w:vertAlign w:val="superscript"/>
        </w:rPr>
      </w:pPr>
      <w:r w:rsidRPr="00BC1B82">
        <w:rPr>
          <w:rFonts w:ascii="Tahoma" w:hAnsi="Tahoma" w:cs="Tahoma"/>
          <w:vertAlign w:val="superscript"/>
        </w:rPr>
        <w:t>podpis osoby uprawnionej do składania oświadczeń</w:t>
      </w:r>
    </w:p>
    <w:p w14:paraId="39D4A873" w14:textId="77777777" w:rsidR="00FE7846" w:rsidRPr="00BC1B82" w:rsidRDefault="00647EE1" w:rsidP="00BC1B82">
      <w:pPr>
        <w:jc w:val="right"/>
        <w:rPr>
          <w:rFonts w:ascii="Tahoma" w:hAnsi="Tahoma" w:cs="Tahoma"/>
          <w:vertAlign w:val="superscript"/>
        </w:rPr>
      </w:pPr>
      <w:r w:rsidRPr="00BC1B82">
        <w:rPr>
          <w:rFonts w:ascii="Tahoma" w:hAnsi="Tahoma" w:cs="Tahoma"/>
          <w:vertAlign w:val="superscript"/>
        </w:rPr>
        <w:t>woli w imieniu wykonawcy</w:t>
      </w:r>
    </w:p>
    <w:p w14:paraId="2E4F124E" w14:textId="77777777" w:rsidR="00250751" w:rsidRPr="00BC1B82" w:rsidRDefault="00250751" w:rsidP="00BC1B82">
      <w:pPr>
        <w:rPr>
          <w:rFonts w:ascii="Tahoma" w:hAnsi="Tahoma" w:cs="Tahoma"/>
          <w:i/>
        </w:rPr>
      </w:pPr>
      <w:r w:rsidRPr="00BC1B82">
        <w:rPr>
          <w:rFonts w:ascii="Tahoma" w:hAnsi="Tahoma" w:cs="Tahoma"/>
          <w:i/>
        </w:rPr>
        <w:t xml:space="preserve">* </w:t>
      </w:r>
      <w:r w:rsidR="001B7A84" w:rsidRPr="00BC1B82">
        <w:rPr>
          <w:rFonts w:ascii="Tahoma" w:hAnsi="Tahoma" w:cs="Tahoma"/>
          <w:i/>
        </w:rPr>
        <w:t xml:space="preserve">Niepotrzebne skreślić </w:t>
      </w:r>
    </w:p>
    <w:p w14:paraId="2A7DFB9A" w14:textId="77777777" w:rsidR="00250751" w:rsidRPr="00BC1B82" w:rsidRDefault="00250751" w:rsidP="00BC1B82">
      <w:pPr>
        <w:rPr>
          <w:rFonts w:ascii="Tahoma" w:hAnsi="Tahoma" w:cs="Tahoma"/>
          <w:i/>
          <w:vertAlign w:val="superscript"/>
        </w:rPr>
      </w:pPr>
      <w:r w:rsidRPr="00BC1B82">
        <w:rPr>
          <w:rFonts w:ascii="Tahoma" w:hAnsi="Tahoma" w:cs="Tahoma"/>
        </w:rPr>
        <w:t xml:space="preserve">** </w:t>
      </w:r>
      <w:r w:rsidRPr="00BC1B82">
        <w:rPr>
          <w:rFonts w:ascii="Tahoma" w:hAnsi="Tahoma" w:cs="Tahoma"/>
          <w:i/>
          <w:iCs/>
        </w:rPr>
        <w:t>dotyczy tych Wykonawców, którzy wnoszą wadium w formie pieniądza</w:t>
      </w:r>
    </w:p>
    <w:p w14:paraId="3E29FE70" w14:textId="77777777" w:rsidR="00250751" w:rsidRPr="00BC1B82" w:rsidRDefault="00250751" w:rsidP="00BC1B82">
      <w:pPr>
        <w:rPr>
          <w:rFonts w:ascii="Tahoma" w:hAnsi="Tahoma" w:cs="Tahoma"/>
        </w:rPr>
      </w:pPr>
    </w:p>
    <w:sectPr w:rsidR="00250751" w:rsidRPr="00BC1B82" w:rsidSect="0023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5B106" w14:textId="77777777" w:rsidR="00BD2EC3" w:rsidRDefault="00BD2EC3" w:rsidP="007346DA">
      <w:pPr>
        <w:spacing w:after="0" w:line="240" w:lineRule="auto"/>
      </w:pPr>
      <w:r>
        <w:separator/>
      </w:r>
    </w:p>
  </w:endnote>
  <w:endnote w:type="continuationSeparator" w:id="0">
    <w:p w14:paraId="4F2802FD" w14:textId="77777777" w:rsidR="00BD2EC3" w:rsidRDefault="00BD2EC3" w:rsidP="0073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D0CFF" w14:textId="77777777" w:rsidR="00BD2EC3" w:rsidRDefault="00BD2EC3" w:rsidP="007346DA">
      <w:pPr>
        <w:spacing w:after="0" w:line="240" w:lineRule="auto"/>
      </w:pPr>
      <w:r>
        <w:separator/>
      </w:r>
    </w:p>
  </w:footnote>
  <w:footnote w:type="continuationSeparator" w:id="0">
    <w:p w14:paraId="340DD156" w14:textId="77777777" w:rsidR="00BD2EC3" w:rsidRDefault="00BD2EC3" w:rsidP="00734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61D9"/>
    <w:multiLevelType w:val="hybridMultilevel"/>
    <w:tmpl w:val="FE4AE91A"/>
    <w:lvl w:ilvl="0" w:tplc="0AF8358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4C7BD4"/>
    <w:multiLevelType w:val="hybridMultilevel"/>
    <w:tmpl w:val="ABF44978"/>
    <w:lvl w:ilvl="0" w:tplc="A9F2349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30C67"/>
    <w:multiLevelType w:val="hybridMultilevel"/>
    <w:tmpl w:val="87E60034"/>
    <w:lvl w:ilvl="0" w:tplc="86BEAA1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111BA"/>
    <w:multiLevelType w:val="hybridMultilevel"/>
    <w:tmpl w:val="DBC4A1E4"/>
    <w:lvl w:ilvl="0" w:tplc="224AB66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D5475"/>
    <w:multiLevelType w:val="hybridMultilevel"/>
    <w:tmpl w:val="85BC136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B34CA"/>
    <w:multiLevelType w:val="hybridMultilevel"/>
    <w:tmpl w:val="447009C4"/>
    <w:lvl w:ilvl="0" w:tplc="543E35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5364B7"/>
    <w:multiLevelType w:val="hybridMultilevel"/>
    <w:tmpl w:val="0BCCD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311BC"/>
    <w:multiLevelType w:val="hybridMultilevel"/>
    <w:tmpl w:val="F90E15A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45BC3"/>
    <w:multiLevelType w:val="hybridMultilevel"/>
    <w:tmpl w:val="10DAEF00"/>
    <w:lvl w:ilvl="0" w:tplc="7878FF4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421724"/>
    <w:multiLevelType w:val="hybridMultilevel"/>
    <w:tmpl w:val="999A2EC6"/>
    <w:lvl w:ilvl="0" w:tplc="D860719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5360B"/>
    <w:multiLevelType w:val="hybridMultilevel"/>
    <w:tmpl w:val="0FE8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5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EE1"/>
    <w:rsid w:val="00025E94"/>
    <w:rsid w:val="00086717"/>
    <w:rsid w:val="000F6117"/>
    <w:rsid w:val="00167FEE"/>
    <w:rsid w:val="00176D98"/>
    <w:rsid w:val="001B7A84"/>
    <w:rsid w:val="00234E9C"/>
    <w:rsid w:val="0023797E"/>
    <w:rsid w:val="00250751"/>
    <w:rsid w:val="00296994"/>
    <w:rsid w:val="002F1800"/>
    <w:rsid w:val="00322A87"/>
    <w:rsid w:val="003C3FE6"/>
    <w:rsid w:val="003E2627"/>
    <w:rsid w:val="004210A4"/>
    <w:rsid w:val="0043126B"/>
    <w:rsid w:val="00440D1D"/>
    <w:rsid w:val="00467304"/>
    <w:rsid w:val="00481C7A"/>
    <w:rsid w:val="004D6CA9"/>
    <w:rsid w:val="004E15BF"/>
    <w:rsid w:val="006220EE"/>
    <w:rsid w:val="00647EE1"/>
    <w:rsid w:val="0066399C"/>
    <w:rsid w:val="006B27A8"/>
    <w:rsid w:val="006C7F35"/>
    <w:rsid w:val="006E3AF8"/>
    <w:rsid w:val="007346DA"/>
    <w:rsid w:val="007E726A"/>
    <w:rsid w:val="007F4AC3"/>
    <w:rsid w:val="00866F6C"/>
    <w:rsid w:val="008854F9"/>
    <w:rsid w:val="008B7567"/>
    <w:rsid w:val="008F1781"/>
    <w:rsid w:val="00936DB0"/>
    <w:rsid w:val="00946B69"/>
    <w:rsid w:val="00963BC5"/>
    <w:rsid w:val="009B3A30"/>
    <w:rsid w:val="009D1CC5"/>
    <w:rsid w:val="00A03108"/>
    <w:rsid w:val="00A13470"/>
    <w:rsid w:val="00A53F21"/>
    <w:rsid w:val="00B02A41"/>
    <w:rsid w:val="00B83C96"/>
    <w:rsid w:val="00B847BC"/>
    <w:rsid w:val="00B900F6"/>
    <w:rsid w:val="00B95B13"/>
    <w:rsid w:val="00BB20D1"/>
    <w:rsid w:val="00BC1B82"/>
    <w:rsid w:val="00BC6508"/>
    <w:rsid w:val="00BD2EC3"/>
    <w:rsid w:val="00BD6FB4"/>
    <w:rsid w:val="00C10BB4"/>
    <w:rsid w:val="00C32841"/>
    <w:rsid w:val="00C46811"/>
    <w:rsid w:val="00C470D0"/>
    <w:rsid w:val="00C66D09"/>
    <w:rsid w:val="00D07FEE"/>
    <w:rsid w:val="00D1438A"/>
    <w:rsid w:val="00D4187E"/>
    <w:rsid w:val="00D64438"/>
    <w:rsid w:val="00DB7FA3"/>
    <w:rsid w:val="00DE2422"/>
    <w:rsid w:val="00DF6FB1"/>
    <w:rsid w:val="00E517BC"/>
    <w:rsid w:val="00F66BBC"/>
    <w:rsid w:val="00F76FB6"/>
    <w:rsid w:val="00FC440B"/>
    <w:rsid w:val="00FE147F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71E9"/>
  <w15:docId w15:val="{03842954-190F-45A9-85F9-58D09F64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647EE1"/>
    <w:pPr>
      <w:ind w:left="720"/>
      <w:contextualSpacing/>
    </w:pPr>
  </w:style>
  <w:style w:type="character" w:styleId="Hipercze">
    <w:name w:val="Hyperlink"/>
    <w:uiPriority w:val="99"/>
    <w:unhideWhenUsed/>
    <w:rsid w:val="00647EE1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7EE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7EE1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4D6CA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D6C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4D6CA9"/>
    <w:rPr>
      <w:rFonts w:ascii="Arial" w:hAnsi="Arial" w:cs="Arial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6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6DA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8B7567"/>
    <w:pPr>
      <w:tabs>
        <w:tab w:val="left" w:pos="6806"/>
      </w:tabs>
      <w:spacing w:after="0" w:line="240" w:lineRule="auto"/>
      <w:ind w:firstLine="708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B75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B7567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B756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B7567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2507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4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rzelce@szczecin.las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27</cp:revision>
  <cp:lastPrinted>2020-02-19T10:40:00Z</cp:lastPrinted>
  <dcterms:created xsi:type="dcterms:W3CDTF">2019-03-25T12:21:00Z</dcterms:created>
  <dcterms:modified xsi:type="dcterms:W3CDTF">2020-02-19T10:41:00Z</dcterms:modified>
</cp:coreProperties>
</file>