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64" w:rsidRDefault="004D4264">
      <w:pPr>
        <w:ind w:left="79"/>
      </w:pPr>
    </w:p>
    <w:p w:rsidR="00490534" w:rsidRDefault="00AD0435">
      <w:pPr>
        <w:ind w:left="79"/>
      </w:pPr>
      <w:r>
        <w:t xml:space="preserve">Pakiet: 02.L.03.06      </w:t>
      </w:r>
    </w:p>
    <w:tbl>
      <w:tblPr>
        <w:tblStyle w:val="TableGrid"/>
        <w:tblW w:w="14262" w:type="dxa"/>
        <w:jc w:val="center"/>
        <w:tblInd w:w="0" w:type="dxa"/>
        <w:tblLayout w:type="fixed"/>
        <w:tblCellMar>
          <w:top w:w="99" w:type="dxa"/>
          <w:left w:w="161" w:type="dxa"/>
          <w:bottom w:w="9" w:type="dxa"/>
          <w:right w:w="92" w:type="dxa"/>
        </w:tblCellMar>
        <w:tblLook w:val="04A0" w:firstRow="1" w:lastRow="0" w:firstColumn="1" w:lastColumn="0" w:noHBand="0" w:noVBand="1"/>
      </w:tblPr>
      <w:tblGrid>
        <w:gridCol w:w="563"/>
        <w:gridCol w:w="3549"/>
        <w:gridCol w:w="846"/>
        <w:gridCol w:w="708"/>
        <w:gridCol w:w="993"/>
        <w:gridCol w:w="850"/>
        <w:gridCol w:w="1276"/>
        <w:gridCol w:w="1116"/>
        <w:gridCol w:w="1294"/>
        <w:gridCol w:w="882"/>
        <w:gridCol w:w="1056"/>
        <w:gridCol w:w="1129"/>
      </w:tblGrid>
      <w:tr w:rsidR="0042527B" w:rsidTr="000C2958">
        <w:trPr>
          <w:trHeight w:val="85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>
            <w:pPr>
              <w:ind w:left="0" w:right="71" w:firstLine="0"/>
              <w:jc w:val="center"/>
            </w:pPr>
            <w:r>
              <w:rPr>
                <w:sz w:val="15"/>
              </w:rPr>
              <w:t>Lp.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>
            <w:pPr>
              <w:ind w:left="0" w:right="66" w:firstLine="0"/>
              <w:jc w:val="center"/>
            </w:pPr>
            <w:r>
              <w:rPr>
                <w:sz w:val="15"/>
              </w:rPr>
              <w:t>Nazwa rodzaju prac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>
            <w:pPr>
              <w:ind w:left="0" w:right="46" w:firstLine="0"/>
              <w:jc w:val="center"/>
            </w:pPr>
            <w:r>
              <w:rPr>
                <w:sz w:val="15"/>
              </w:rPr>
              <w:t>Symbol rodzaju prac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>
            <w:pPr>
              <w:ind w:left="0" w:right="69" w:firstLine="0"/>
              <w:jc w:val="center"/>
            </w:pPr>
            <w:r>
              <w:rPr>
                <w:sz w:val="15"/>
              </w:rPr>
              <w:t>J.M.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>
            <w:pPr>
              <w:ind w:left="0" w:right="68" w:firstLine="0"/>
              <w:jc w:val="center"/>
            </w:pPr>
            <w:r>
              <w:rPr>
                <w:sz w:val="15"/>
              </w:rPr>
              <w:t>Ilość na 2020 r.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 w:rsidP="0042527B">
            <w:pPr>
              <w:spacing w:line="255" w:lineRule="auto"/>
              <w:ind w:left="0" w:right="28" w:firstLine="0"/>
              <w:rPr>
                <w:sz w:val="15"/>
              </w:rPr>
            </w:pPr>
            <w:r>
              <w:rPr>
                <w:sz w:val="15"/>
              </w:rPr>
              <w:t>Ilość na 2021 r.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>
            <w:pPr>
              <w:spacing w:line="255" w:lineRule="auto"/>
              <w:ind w:left="0" w:right="28" w:firstLine="0"/>
              <w:jc w:val="center"/>
              <w:rPr>
                <w:sz w:val="15"/>
              </w:rPr>
            </w:pPr>
            <w:r>
              <w:rPr>
                <w:sz w:val="15"/>
              </w:rPr>
              <w:t>Razem 2020-2021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bottom"/>
          </w:tcPr>
          <w:p w:rsidR="0042527B" w:rsidRDefault="0042527B">
            <w:pPr>
              <w:spacing w:line="255" w:lineRule="auto"/>
              <w:ind w:left="0" w:right="28" w:firstLine="0"/>
              <w:jc w:val="center"/>
            </w:pPr>
            <w:r>
              <w:rPr>
                <w:sz w:val="15"/>
              </w:rPr>
              <w:t>Cena jedn.</w:t>
            </w:r>
          </w:p>
          <w:p w:rsidR="0042527B" w:rsidRDefault="0042527B">
            <w:pPr>
              <w:ind w:left="0" w:right="68" w:firstLine="0"/>
              <w:jc w:val="center"/>
            </w:pPr>
            <w:r>
              <w:rPr>
                <w:sz w:val="15"/>
              </w:rPr>
              <w:t>netto w</w:t>
            </w:r>
          </w:p>
          <w:p w:rsidR="0042527B" w:rsidRDefault="0042527B">
            <w:pPr>
              <w:ind w:left="0" w:right="69" w:firstLine="0"/>
              <w:jc w:val="center"/>
            </w:pPr>
            <w:r>
              <w:rPr>
                <w:sz w:val="15"/>
              </w:rPr>
              <w:t>PLN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bottom"/>
          </w:tcPr>
          <w:p w:rsidR="0042527B" w:rsidRDefault="0042527B">
            <w:pPr>
              <w:spacing w:line="255" w:lineRule="auto"/>
              <w:ind w:left="67" w:firstLine="21"/>
            </w:pPr>
            <w:r>
              <w:rPr>
                <w:sz w:val="15"/>
              </w:rPr>
              <w:t>Wartość całkowita</w:t>
            </w:r>
          </w:p>
          <w:p w:rsidR="0042527B" w:rsidRDefault="0042527B">
            <w:pPr>
              <w:ind w:left="0" w:right="68" w:firstLine="0"/>
              <w:jc w:val="center"/>
            </w:pPr>
            <w:r>
              <w:rPr>
                <w:sz w:val="15"/>
              </w:rPr>
              <w:t>netto w</w:t>
            </w:r>
          </w:p>
          <w:p w:rsidR="0042527B" w:rsidRDefault="0042527B">
            <w:pPr>
              <w:ind w:left="0" w:right="68" w:firstLine="0"/>
              <w:jc w:val="center"/>
            </w:pPr>
            <w:r>
              <w:rPr>
                <w:sz w:val="15"/>
              </w:rPr>
              <w:t>PLN</w:t>
            </w: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>
            <w:pPr>
              <w:ind w:left="0" w:right="63" w:firstLine="0"/>
              <w:jc w:val="center"/>
            </w:pPr>
            <w:r>
              <w:rPr>
                <w:sz w:val="15"/>
              </w:rPr>
              <w:t>Stawka VAT [%]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>
            <w:pPr>
              <w:ind w:left="0" w:right="68" w:firstLine="0"/>
              <w:jc w:val="center"/>
            </w:pPr>
            <w:r>
              <w:rPr>
                <w:sz w:val="15"/>
              </w:rPr>
              <w:t>Wartość</w:t>
            </w:r>
          </w:p>
          <w:p w:rsidR="0042527B" w:rsidRDefault="0042527B">
            <w:pPr>
              <w:ind w:left="0" w:right="68" w:firstLine="0"/>
              <w:jc w:val="center"/>
            </w:pPr>
            <w:r>
              <w:rPr>
                <w:sz w:val="15"/>
              </w:rPr>
              <w:t>VAT w</w:t>
            </w:r>
          </w:p>
          <w:p w:rsidR="0042527B" w:rsidRDefault="0042527B">
            <w:pPr>
              <w:ind w:left="0" w:right="68" w:firstLine="0"/>
              <w:jc w:val="center"/>
            </w:pPr>
            <w:r>
              <w:rPr>
                <w:sz w:val="15"/>
              </w:rPr>
              <w:t>PLN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bottom"/>
          </w:tcPr>
          <w:p w:rsidR="0042527B" w:rsidRDefault="0042527B">
            <w:pPr>
              <w:spacing w:line="255" w:lineRule="auto"/>
              <w:ind w:left="0" w:firstLine="0"/>
              <w:jc w:val="center"/>
            </w:pPr>
            <w:r>
              <w:rPr>
                <w:sz w:val="15"/>
              </w:rPr>
              <w:t>Wartość całkowita</w:t>
            </w:r>
          </w:p>
          <w:p w:rsidR="0042527B" w:rsidRDefault="0042527B">
            <w:pPr>
              <w:ind w:left="0" w:right="65" w:firstLine="0"/>
              <w:jc w:val="center"/>
            </w:pPr>
            <w:r>
              <w:rPr>
                <w:sz w:val="15"/>
              </w:rPr>
              <w:t>brutto w</w:t>
            </w:r>
          </w:p>
          <w:p w:rsidR="0042527B" w:rsidRDefault="0042527B">
            <w:pPr>
              <w:ind w:left="0" w:right="66" w:firstLine="0"/>
              <w:jc w:val="center"/>
            </w:pPr>
            <w:r>
              <w:rPr>
                <w:sz w:val="15"/>
              </w:rPr>
              <w:t>PLN</w:t>
            </w:r>
          </w:p>
        </w:tc>
      </w:tr>
      <w:tr w:rsidR="000C2958" w:rsidTr="00461D2A">
        <w:trPr>
          <w:trHeight w:val="35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1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1" w:firstLine="0"/>
              <w:jc w:val="center"/>
            </w:pPr>
            <w:r>
              <w:rPr>
                <w:b w:val="0"/>
                <w:sz w:val="15"/>
              </w:rPr>
              <w:t>Prace ręczne w zagospodarowaniu lasu w NH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NH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ind w:left="0" w:firstLine="0"/>
              <w:jc w:val="right"/>
              <w:rPr>
                <w:rFonts w:eastAsia="Times New Roman"/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6 385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7434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13 819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124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132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124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461D2A">
        <w:trPr>
          <w:trHeight w:val="35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2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Default="000C2958" w:rsidP="000C2958">
            <w:pPr>
              <w:ind w:left="0" w:right="62" w:firstLine="0"/>
              <w:jc w:val="center"/>
            </w:pPr>
            <w:r>
              <w:rPr>
                <w:b w:val="0"/>
                <w:sz w:val="15"/>
              </w:rPr>
              <w:t>Prace ręczne w zagospodarowaniu lasu w H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2 039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1686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3 725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216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461D2A">
        <w:trPr>
          <w:trHeight w:val="35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3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3" w:firstLine="0"/>
              <w:jc w:val="center"/>
            </w:pPr>
            <w:r>
              <w:rPr>
                <w:b w:val="0"/>
                <w:sz w:val="15"/>
              </w:rPr>
              <w:t>Prace ręczne w grodzeniach w NH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NH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775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714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1 489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16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461D2A">
        <w:trPr>
          <w:trHeight w:val="35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4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Default="000C2958" w:rsidP="000C2958">
            <w:pPr>
              <w:ind w:left="0" w:right="64" w:firstLine="0"/>
              <w:jc w:val="center"/>
            </w:pPr>
            <w:r>
              <w:rPr>
                <w:b w:val="0"/>
                <w:sz w:val="15"/>
              </w:rPr>
              <w:t>Prace ręczne w grodzeniach w H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809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674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1 483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216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461D2A">
        <w:trPr>
          <w:trHeight w:val="35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5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1" w:firstLine="0"/>
              <w:jc w:val="center"/>
            </w:pPr>
            <w:r>
              <w:rPr>
                <w:b w:val="0"/>
                <w:sz w:val="15"/>
              </w:rPr>
              <w:t>Prace mechaniczne w zagospodarowaniu lasu w NH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NH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237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461D2A">
        <w:trPr>
          <w:trHeight w:val="35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6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1" w:firstLine="0"/>
              <w:jc w:val="center"/>
            </w:pPr>
            <w:r>
              <w:rPr>
                <w:b w:val="0"/>
                <w:sz w:val="15"/>
              </w:rPr>
              <w:t>Prace mechaniczne w zagospodarowaniu lasu w H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439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822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16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461D2A">
        <w:trPr>
          <w:trHeight w:val="35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7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Default="000C2958" w:rsidP="000C2958">
            <w:pPr>
              <w:ind w:left="0" w:right="63" w:firstLine="0"/>
              <w:jc w:val="center"/>
            </w:pPr>
            <w:r>
              <w:rPr>
                <w:b w:val="0"/>
                <w:sz w:val="15"/>
              </w:rPr>
              <w:t>Prace mechaniczne w grodzeniach w H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231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16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461D2A">
        <w:trPr>
          <w:trHeight w:val="389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8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2" w:firstLine="0"/>
              <w:jc w:val="center"/>
            </w:pPr>
            <w:r>
              <w:rPr>
                <w:b w:val="0"/>
                <w:sz w:val="15"/>
              </w:rPr>
              <w:t>Prace mechaniczne w rozdrabnianiu w NH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NH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152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347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44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16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461D2A">
        <w:trPr>
          <w:trHeight w:val="35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9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3" w:firstLine="0"/>
              <w:jc w:val="center"/>
            </w:pPr>
            <w:r>
              <w:rPr>
                <w:b w:val="0"/>
                <w:sz w:val="15"/>
              </w:rPr>
              <w:t>Prace w pozyskaniu drewna w NH i H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Default="000C2958" w:rsidP="000C2958">
            <w:pPr>
              <w:ind w:left="0" w:right="68" w:firstLine="0"/>
              <w:jc w:val="center"/>
            </w:pPr>
            <w:r>
              <w:rPr>
                <w:b w:val="0"/>
                <w:color w:val="333333"/>
                <w:sz w:val="15"/>
              </w:rPr>
              <w:t>NH i 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16 641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16</w:t>
            </w:r>
            <w:r w:rsidR="00461D2A">
              <w:rPr>
                <w:b w:val="0"/>
                <w:color w:val="333333"/>
                <w:sz w:val="16"/>
                <w:szCs w:val="16"/>
              </w:rPr>
              <w:t xml:space="preserve"> </w:t>
            </w:r>
            <w:r w:rsidRPr="000C2958">
              <w:rPr>
                <w:b w:val="0"/>
                <w:color w:val="333333"/>
                <w:sz w:val="16"/>
                <w:szCs w:val="16"/>
              </w:rPr>
              <w:t>202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32 843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124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132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124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461D2A">
        <w:trPr>
          <w:trHeight w:val="35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10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0" w:firstLine="0"/>
              <w:jc w:val="center"/>
            </w:pPr>
            <w:r>
              <w:rPr>
                <w:b w:val="0"/>
                <w:sz w:val="15"/>
              </w:rPr>
              <w:t>Prace mechaniczne w pozyskaniu i zrywce drewna w H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275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425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16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461D2A">
        <w:trPr>
          <w:trHeight w:val="35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11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5" w:firstLine="0"/>
              <w:jc w:val="center"/>
            </w:pPr>
            <w:r>
              <w:rPr>
                <w:b w:val="0"/>
                <w:sz w:val="15"/>
              </w:rPr>
              <w:t>Prace w zrywce drewna w NH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NH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1 337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1324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2 661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44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124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132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124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461D2A">
        <w:trPr>
          <w:trHeight w:val="35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12</w:t>
            </w:r>
          </w:p>
        </w:tc>
        <w:tc>
          <w:tcPr>
            <w:tcW w:w="3549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3" w:firstLine="0"/>
              <w:jc w:val="center"/>
            </w:pPr>
            <w:r>
              <w:rPr>
                <w:b w:val="0"/>
                <w:sz w:val="15"/>
              </w:rPr>
              <w:t>Dyspozycyjność w ochronie ppoż. M-C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Default="000C2958" w:rsidP="000C2958">
            <w:pPr>
              <w:ind w:left="0" w:right="68" w:firstLine="0"/>
              <w:jc w:val="center"/>
            </w:pPr>
            <w:r>
              <w:rPr>
                <w:b w:val="0"/>
                <w:color w:val="333333"/>
                <w:sz w:val="15"/>
              </w:rPr>
              <w:t>M-C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5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0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125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C2958" w:rsidRPr="000C2958" w:rsidRDefault="000C2958" w:rsidP="000C2958">
            <w:pPr>
              <w:ind w:left="200" w:firstLine="0"/>
              <w:rPr>
                <w:b w:val="0"/>
                <w:sz w:val="16"/>
                <w:szCs w:val="16"/>
              </w:rPr>
            </w:pPr>
          </w:p>
        </w:tc>
      </w:tr>
      <w:tr w:rsidR="0042527B" w:rsidTr="00EE1BC4">
        <w:trPr>
          <w:trHeight w:val="351"/>
          <w:jc w:val="center"/>
        </w:trPr>
        <w:tc>
          <w:tcPr>
            <w:tcW w:w="563" w:type="dxa"/>
            <w:tcBorders>
              <w:top w:val="single" w:sz="4" w:space="0" w:color="000000"/>
            </w:tcBorders>
            <w:shd w:val="clear" w:color="auto" w:fill="FFFFFF"/>
          </w:tcPr>
          <w:p w:rsidR="0042527B" w:rsidRDefault="0042527B">
            <w:pPr>
              <w:spacing w:after="160"/>
              <w:ind w:left="0" w:firstLine="0"/>
            </w:pPr>
          </w:p>
        </w:tc>
        <w:tc>
          <w:tcPr>
            <w:tcW w:w="3549" w:type="dxa"/>
            <w:tcBorders>
              <w:top w:val="single" w:sz="4" w:space="0" w:color="000000"/>
            </w:tcBorders>
            <w:shd w:val="clear" w:color="auto" w:fill="FFFFFF"/>
          </w:tcPr>
          <w:p w:rsidR="0042527B" w:rsidRDefault="0042527B">
            <w:pPr>
              <w:spacing w:after="160"/>
              <w:ind w:left="0" w:firstLine="0"/>
            </w:pPr>
          </w:p>
        </w:tc>
        <w:tc>
          <w:tcPr>
            <w:tcW w:w="846" w:type="dxa"/>
            <w:tcBorders>
              <w:top w:val="single" w:sz="4" w:space="0" w:color="000000"/>
            </w:tcBorders>
            <w:shd w:val="clear" w:color="auto" w:fill="FFFFFF"/>
          </w:tcPr>
          <w:p w:rsidR="0042527B" w:rsidRDefault="0042527B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/>
          </w:tcPr>
          <w:p w:rsidR="0042527B" w:rsidRDefault="0042527B">
            <w:pPr>
              <w:spacing w:after="160"/>
              <w:ind w:left="0" w:firstLine="0"/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/>
          </w:tcPr>
          <w:p w:rsidR="0042527B" w:rsidRDefault="0042527B">
            <w:pPr>
              <w:ind w:left="0" w:right="1" w:firstLine="0"/>
              <w:jc w:val="right"/>
              <w:rPr>
                <w:color w:val="333333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FFFFFF"/>
          </w:tcPr>
          <w:p w:rsidR="0042527B" w:rsidRDefault="0042527B">
            <w:pPr>
              <w:ind w:left="0" w:right="1" w:firstLine="0"/>
              <w:jc w:val="right"/>
              <w:rPr>
                <w:color w:val="333333"/>
                <w:sz w:val="15"/>
              </w:rPr>
            </w:pPr>
          </w:p>
        </w:tc>
        <w:tc>
          <w:tcPr>
            <w:tcW w:w="239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42527B" w:rsidRPr="000C2958" w:rsidRDefault="0042527B">
            <w:pPr>
              <w:ind w:left="0" w:right="1" w:firstLine="0"/>
              <w:jc w:val="right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Cena łączna [PLN]: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42527B" w:rsidRPr="000C2958" w:rsidRDefault="0042527B">
            <w:pPr>
              <w:ind w:left="192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6C3C6"/>
          </w:tcPr>
          <w:p w:rsidR="0042527B" w:rsidRPr="000C2958" w:rsidRDefault="0042527B">
            <w:pPr>
              <w:spacing w:after="160"/>
              <w:ind w:lef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42527B" w:rsidRPr="000C2958" w:rsidRDefault="0042527B">
            <w:pPr>
              <w:ind w:left="116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527B" w:rsidRPr="000C2958" w:rsidRDefault="0042527B">
            <w:pPr>
              <w:ind w:left="192" w:firstLine="0"/>
              <w:rPr>
                <w:b w:val="0"/>
                <w:sz w:val="16"/>
                <w:szCs w:val="16"/>
              </w:rPr>
            </w:pPr>
          </w:p>
        </w:tc>
      </w:tr>
    </w:tbl>
    <w:p w:rsidR="0042527B" w:rsidRDefault="0042527B">
      <w:pPr>
        <w:ind w:left="79"/>
      </w:pPr>
    </w:p>
    <w:p w:rsidR="0042527B" w:rsidRDefault="0042527B">
      <w:pPr>
        <w:ind w:left="79"/>
      </w:pPr>
    </w:p>
    <w:p w:rsidR="0042527B" w:rsidRDefault="0042527B">
      <w:pPr>
        <w:ind w:left="79"/>
      </w:pPr>
    </w:p>
    <w:p w:rsidR="0042527B" w:rsidRDefault="0042527B">
      <w:pPr>
        <w:ind w:left="79"/>
      </w:pPr>
    </w:p>
    <w:p w:rsidR="0042527B" w:rsidRDefault="0042527B">
      <w:pPr>
        <w:ind w:left="79"/>
      </w:pPr>
    </w:p>
    <w:p w:rsidR="00490534" w:rsidRDefault="00AD0435">
      <w:pPr>
        <w:ind w:left="79"/>
      </w:pPr>
      <w:r>
        <w:t xml:space="preserve">Pakiet: 05.L.08         </w:t>
      </w:r>
    </w:p>
    <w:tbl>
      <w:tblPr>
        <w:tblStyle w:val="TableGrid"/>
        <w:tblW w:w="13974" w:type="dxa"/>
        <w:jc w:val="center"/>
        <w:tblInd w:w="0" w:type="dxa"/>
        <w:tblCellMar>
          <w:top w:w="99" w:type="dxa"/>
          <w:left w:w="161" w:type="dxa"/>
          <w:bottom w:w="9" w:type="dxa"/>
          <w:right w:w="92" w:type="dxa"/>
        </w:tblCellMar>
        <w:tblLook w:val="04A0" w:firstRow="1" w:lastRow="0" w:firstColumn="1" w:lastColumn="0" w:noHBand="0" w:noVBand="1"/>
      </w:tblPr>
      <w:tblGrid>
        <w:gridCol w:w="550"/>
        <w:gridCol w:w="3565"/>
        <w:gridCol w:w="1052"/>
        <w:gridCol w:w="665"/>
        <w:gridCol w:w="992"/>
        <w:gridCol w:w="1003"/>
        <w:gridCol w:w="958"/>
        <w:gridCol w:w="824"/>
        <w:gridCol w:w="1302"/>
        <w:gridCol w:w="878"/>
        <w:gridCol w:w="1056"/>
        <w:gridCol w:w="1129"/>
      </w:tblGrid>
      <w:tr w:rsidR="0042527B" w:rsidTr="00963B42">
        <w:trPr>
          <w:trHeight w:val="8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>
            <w:pPr>
              <w:ind w:left="0" w:right="71" w:firstLine="0"/>
              <w:jc w:val="center"/>
            </w:pPr>
            <w:r>
              <w:rPr>
                <w:sz w:val="15"/>
              </w:rPr>
              <w:t>Lp.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>
            <w:pPr>
              <w:ind w:left="0" w:right="66" w:firstLine="0"/>
              <w:jc w:val="center"/>
            </w:pPr>
            <w:r>
              <w:rPr>
                <w:sz w:val="15"/>
              </w:rPr>
              <w:t>Nazwa rodzaju prac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 w:rsidP="00963B42">
            <w:pPr>
              <w:ind w:left="0" w:right="46" w:firstLine="0"/>
              <w:jc w:val="center"/>
            </w:pPr>
            <w:r>
              <w:rPr>
                <w:sz w:val="15"/>
              </w:rPr>
              <w:t>Symbol rodzaju prac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 w:rsidP="00963B42">
            <w:pPr>
              <w:ind w:left="0" w:right="69" w:firstLine="0"/>
              <w:jc w:val="center"/>
            </w:pPr>
            <w:r>
              <w:rPr>
                <w:sz w:val="15"/>
              </w:rPr>
              <w:t>J.M.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 w:rsidP="00963B42">
            <w:pPr>
              <w:ind w:left="0" w:right="68" w:firstLine="0"/>
              <w:jc w:val="center"/>
            </w:pPr>
            <w:r>
              <w:rPr>
                <w:sz w:val="15"/>
              </w:rPr>
              <w:t>Ilość na 2020 r.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 w:rsidP="00963B42">
            <w:pPr>
              <w:spacing w:line="255" w:lineRule="auto"/>
              <w:ind w:left="0" w:right="28" w:firstLine="0"/>
              <w:jc w:val="center"/>
              <w:rPr>
                <w:sz w:val="15"/>
              </w:rPr>
            </w:pPr>
            <w:r>
              <w:rPr>
                <w:sz w:val="15"/>
              </w:rPr>
              <w:t>Ilość na 2021 r.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 w:rsidP="00963B42">
            <w:pPr>
              <w:spacing w:line="255" w:lineRule="auto"/>
              <w:ind w:left="0" w:right="28" w:firstLine="0"/>
              <w:jc w:val="center"/>
              <w:rPr>
                <w:sz w:val="15"/>
              </w:rPr>
            </w:pPr>
            <w:r>
              <w:rPr>
                <w:sz w:val="15"/>
              </w:rPr>
              <w:t>Razem 2020-2021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 w:rsidP="00963B42">
            <w:pPr>
              <w:spacing w:line="255" w:lineRule="auto"/>
              <w:ind w:left="0" w:right="28" w:firstLine="0"/>
              <w:jc w:val="center"/>
            </w:pPr>
            <w:r>
              <w:rPr>
                <w:sz w:val="15"/>
              </w:rPr>
              <w:t>Cena jedn.</w:t>
            </w:r>
          </w:p>
          <w:p w:rsidR="0042527B" w:rsidRDefault="0042527B" w:rsidP="00963B42">
            <w:pPr>
              <w:ind w:left="0" w:right="68" w:firstLine="0"/>
              <w:jc w:val="center"/>
            </w:pPr>
            <w:r>
              <w:rPr>
                <w:sz w:val="15"/>
              </w:rPr>
              <w:t>netto w</w:t>
            </w:r>
          </w:p>
          <w:p w:rsidR="0042527B" w:rsidRDefault="0042527B" w:rsidP="00963B42">
            <w:pPr>
              <w:ind w:left="0" w:right="69" w:firstLine="0"/>
              <w:jc w:val="center"/>
            </w:pPr>
            <w:r>
              <w:rPr>
                <w:sz w:val="15"/>
              </w:rPr>
              <w:t>PLN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 w:rsidP="00963B42">
            <w:pPr>
              <w:spacing w:line="255" w:lineRule="auto"/>
              <w:ind w:left="67" w:firstLine="21"/>
              <w:jc w:val="center"/>
            </w:pPr>
            <w:r>
              <w:rPr>
                <w:sz w:val="15"/>
              </w:rPr>
              <w:t>Wartość całkowita</w:t>
            </w:r>
          </w:p>
          <w:p w:rsidR="0042527B" w:rsidRDefault="00963B42" w:rsidP="00963B42">
            <w:pPr>
              <w:ind w:left="0" w:right="68" w:firstLine="0"/>
              <w:jc w:val="center"/>
            </w:pPr>
            <w:r>
              <w:rPr>
                <w:sz w:val="15"/>
              </w:rPr>
              <w:t>n</w:t>
            </w:r>
            <w:r w:rsidR="0042527B">
              <w:rPr>
                <w:sz w:val="15"/>
              </w:rPr>
              <w:t>etto</w:t>
            </w:r>
            <w:r>
              <w:rPr>
                <w:sz w:val="15"/>
              </w:rPr>
              <w:br/>
            </w:r>
            <w:r w:rsidR="0042527B">
              <w:rPr>
                <w:sz w:val="15"/>
              </w:rPr>
              <w:t xml:space="preserve"> w</w:t>
            </w:r>
            <w:r>
              <w:t xml:space="preserve"> </w:t>
            </w:r>
            <w:r w:rsidR="0042527B">
              <w:rPr>
                <w:sz w:val="15"/>
              </w:rPr>
              <w:t>PLN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 w:rsidP="00963B42">
            <w:pPr>
              <w:ind w:left="0" w:right="63" w:firstLine="0"/>
              <w:jc w:val="center"/>
            </w:pPr>
            <w:r>
              <w:rPr>
                <w:sz w:val="15"/>
              </w:rPr>
              <w:t>Stawka VAT [%]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42527B" w:rsidRDefault="0042527B" w:rsidP="00963B42">
            <w:pPr>
              <w:ind w:left="0" w:right="68" w:firstLine="0"/>
              <w:jc w:val="center"/>
            </w:pPr>
            <w:r>
              <w:rPr>
                <w:sz w:val="15"/>
              </w:rPr>
              <w:t>Wartość</w:t>
            </w:r>
          </w:p>
          <w:p w:rsidR="0042527B" w:rsidRDefault="0042527B" w:rsidP="00963B42">
            <w:pPr>
              <w:ind w:left="0" w:right="68" w:firstLine="0"/>
              <w:jc w:val="center"/>
            </w:pPr>
            <w:r>
              <w:rPr>
                <w:sz w:val="15"/>
              </w:rPr>
              <w:t>VAT w</w:t>
            </w:r>
          </w:p>
          <w:p w:rsidR="0042527B" w:rsidRDefault="0042527B" w:rsidP="00963B42">
            <w:pPr>
              <w:ind w:left="0" w:right="68" w:firstLine="0"/>
              <w:jc w:val="center"/>
            </w:pPr>
            <w:r>
              <w:rPr>
                <w:sz w:val="15"/>
              </w:rPr>
              <w:t>PLN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5F5F5"/>
            <w:vAlign w:val="center"/>
          </w:tcPr>
          <w:p w:rsidR="0042527B" w:rsidRDefault="0042527B" w:rsidP="00963B42">
            <w:pPr>
              <w:spacing w:line="255" w:lineRule="auto"/>
              <w:ind w:left="0" w:firstLine="0"/>
              <w:jc w:val="center"/>
            </w:pPr>
            <w:r>
              <w:rPr>
                <w:sz w:val="15"/>
              </w:rPr>
              <w:t>Wartość całkowita</w:t>
            </w:r>
          </w:p>
          <w:p w:rsidR="0042527B" w:rsidRDefault="0042527B" w:rsidP="00963B42">
            <w:pPr>
              <w:ind w:left="0" w:right="65" w:firstLine="0"/>
              <w:jc w:val="center"/>
            </w:pPr>
            <w:r>
              <w:rPr>
                <w:sz w:val="15"/>
              </w:rPr>
              <w:t>brutto w</w:t>
            </w:r>
          </w:p>
          <w:p w:rsidR="0042527B" w:rsidRDefault="0042527B" w:rsidP="00963B42">
            <w:pPr>
              <w:ind w:left="0" w:right="66" w:firstLine="0"/>
              <w:jc w:val="center"/>
            </w:pPr>
            <w:r>
              <w:rPr>
                <w:sz w:val="15"/>
              </w:rPr>
              <w:t>PLN</w:t>
            </w:r>
          </w:p>
        </w:tc>
      </w:tr>
      <w:tr w:rsidR="000C2958" w:rsidTr="000C2958">
        <w:trPr>
          <w:trHeight w:val="3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1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61" w:firstLine="0"/>
              <w:jc w:val="center"/>
            </w:pPr>
            <w:r>
              <w:rPr>
                <w:b w:val="0"/>
                <w:sz w:val="15"/>
              </w:rPr>
              <w:t>Prace ręczne w zagospodarowaniu lasu w NH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NH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ind w:left="0" w:firstLine="0"/>
              <w:jc w:val="right"/>
              <w:rPr>
                <w:rFonts w:eastAsia="Times New Roman"/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3 595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5608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9 203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16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0C2958">
        <w:trPr>
          <w:trHeight w:val="3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2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Default="000C2958" w:rsidP="000C2958">
            <w:pPr>
              <w:ind w:left="0" w:right="62" w:firstLine="0"/>
              <w:jc w:val="center"/>
            </w:pPr>
            <w:r>
              <w:rPr>
                <w:b w:val="0"/>
                <w:sz w:val="15"/>
              </w:rPr>
              <w:t>Prace ręczne w zagospodarowaniu lasu w H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880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1272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2 152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216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0C2958" w:rsidRPr="000C2958" w:rsidRDefault="000C2958" w:rsidP="000C2958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0C2958">
        <w:trPr>
          <w:trHeight w:val="3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3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64" w:firstLine="0"/>
              <w:jc w:val="center"/>
            </w:pPr>
            <w:r>
              <w:rPr>
                <w:b w:val="0"/>
                <w:sz w:val="15"/>
              </w:rPr>
              <w:t>Prace ręczne w grodzeniach w H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K04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508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608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0C2958" w:rsidRPr="000C2958" w:rsidRDefault="000C2958" w:rsidP="000C2958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</w:tr>
      <w:tr w:rsidR="000C2958" w:rsidTr="000C2958">
        <w:trPr>
          <w:trHeight w:val="3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0C2958" w:rsidRDefault="000C2958" w:rsidP="000C2958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4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Default="0056740F" w:rsidP="000C2958">
            <w:pPr>
              <w:ind w:left="0" w:right="61" w:firstLine="0"/>
              <w:jc w:val="center"/>
            </w:pPr>
            <w:r>
              <w:rPr>
                <w:b w:val="0"/>
                <w:sz w:val="15"/>
              </w:rPr>
              <w:t xml:space="preserve">Prace ręczne w grodzeniach w </w:t>
            </w:r>
            <w:r>
              <w:rPr>
                <w:b w:val="0"/>
                <w:sz w:val="15"/>
              </w:rPr>
              <w:t>N</w:t>
            </w:r>
            <w:r>
              <w:rPr>
                <w:b w:val="0"/>
                <w:sz w:val="15"/>
              </w:rPr>
              <w:t>H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AD43A9" w:rsidRDefault="0056740F" w:rsidP="000C2958">
            <w:pPr>
              <w:ind w:left="0" w:right="69" w:firstLine="0"/>
              <w:jc w:val="center"/>
              <w:rPr>
                <w:b w:val="0"/>
                <w:sz w:val="15"/>
                <w:szCs w:val="15"/>
              </w:rPr>
            </w:pPr>
            <w:r w:rsidRPr="00AD43A9">
              <w:rPr>
                <w:b w:val="0"/>
                <w:sz w:val="15"/>
                <w:szCs w:val="15"/>
              </w:rPr>
              <w:t>K03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Default="000C2958" w:rsidP="000C2958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NH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539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0C2958" w:rsidRPr="000C2958" w:rsidRDefault="000C2958" w:rsidP="000C2958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549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8166E2" w:rsidP="000C2958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C2958" w:rsidRPr="000C2958" w:rsidRDefault="000C2958" w:rsidP="000C2958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0C2958" w:rsidRPr="000C2958" w:rsidRDefault="000C2958" w:rsidP="000C2958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</w:tr>
      <w:tr w:rsidR="0056740F" w:rsidTr="000C2958">
        <w:trPr>
          <w:trHeight w:val="3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5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1" w:firstLine="0"/>
              <w:jc w:val="center"/>
            </w:pPr>
            <w:r>
              <w:rPr>
                <w:b w:val="0"/>
                <w:sz w:val="15"/>
              </w:rPr>
              <w:t>Prace mechaniczne w zagospodarowaniu lasu w NH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K05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NH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59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167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08" w:firstLine="0"/>
              <w:rPr>
                <w:b w:val="0"/>
                <w:sz w:val="16"/>
                <w:szCs w:val="16"/>
              </w:rPr>
            </w:pPr>
          </w:p>
        </w:tc>
      </w:tr>
      <w:tr w:rsidR="0056740F" w:rsidTr="000C2958">
        <w:trPr>
          <w:trHeight w:val="3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6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1" w:firstLine="0"/>
              <w:jc w:val="center"/>
            </w:pPr>
            <w:r>
              <w:rPr>
                <w:b w:val="0"/>
                <w:sz w:val="15"/>
              </w:rPr>
              <w:t>Prace mechaniczne w zagospodarowaniu lasu w H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K06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148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289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437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8166E2" w:rsidP="0056740F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</w:tr>
      <w:tr w:rsidR="0056740F" w:rsidTr="000C2958">
        <w:trPr>
          <w:trHeight w:val="3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56740F" w:rsidRDefault="0056740F" w:rsidP="0056740F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7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6740F" w:rsidRDefault="0056740F" w:rsidP="0056740F">
            <w:pPr>
              <w:ind w:left="0" w:right="63" w:firstLine="0"/>
              <w:jc w:val="center"/>
            </w:pPr>
            <w:r>
              <w:rPr>
                <w:b w:val="0"/>
                <w:sz w:val="15"/>
              </w:rPr>
              <w:t>Prace mechaniczne w grodzeniach w H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K07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99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129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44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8166E2" w:rsidP="0056740F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</w:tr>
      <w:tr w:rsidR="0056740F" w:rsidTr="000C2958">
        <w:trPr>
          <w:trHeight w:val="3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8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2" w:firstLine="0"/>
              <w:jc w:val="center"/>
            </w:pPr>
            <w:r>
              <w:rPr>
                <w:b w:val="0"/>
                <w:sz w:val="15"/>
              </w:rPr>
              <w:t>Prace mechaniczne w rozdrabnianiu w NH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K08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8" w:firstLine="0"/>
              <w:jc w:val="center"/>
            </w:pPr>
            <w:r>
              <w:rPr>
                <w:b w:val="0"/>
                <w:color w:val="333333"/>
                <w:sz w:val="15"/>
              </w:rPr>
              <w:t>NH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65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115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180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124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132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124" w:firstLine="0"/>
              <w:rPr>
                <w:b w:val="0"/>
                <w:sz w:val="16"/>
                <w:szCs w:val="16"/>
              </w:rPr>
            </w:pPr>
          </w:p>
        </w:tc>
      </w:tr>
      <w:tr w:rsidR="0056740F" w:rsidTr="000C2958">
        <w:trPr>
          <w:trHeight w:val="3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9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3" w:firstLine="0"/>
              <w:jc w:val="center"/>
            </w:pPr>
            <w:r>
              <w:rPr>
                <w:b w:val="0"/>
                <w:sz w:val="15"/>
              </w:rPr>
              <w:t>Prace w pozyskaniu drewna w NH i H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K11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NH i 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8 728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13257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21 985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0" w:right="3" w:firstLine="0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91" w:firstLine="0"/>
              <w:rPr>
                <w:b w:val="0"/>
                <w:sz w:val="16"/>
                <w:szCs w:val="16"/>
              </w:rPr>
            </w:pPr>
          </w:p>
        </w:tc>
      </w:tr>
      <w:tr w:rsidR="0056740F" w:rsidTr="000C2958">
        <w:trPr>
          <w:trHeight w:val="3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10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0" w:firstLine="0"/>
              <w:jc w:val="center"/>
            </w:pPr>
            <w:r>
              <w:rPr>
                <w:b w:val="0"/>
                <w:sz w:val="15"/>
              </w:rPr>
              <w:t>Prace mechaniczne w pozyskaniu i zrywce drewna w H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K12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color w:val="333333"/>
                <w:sz w:val="15"/>
              </w:rPr>
              <w:t>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56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225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281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244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124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132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124" w:firstLine="0"/>
              <w:rPr>
                <w:b w:val="0"/>
                <w:sz w:val="16"/>
                <w:szCs w:val="16"/>
              </w:rPr>
            </w:pPr>
          </w:p>
        </w:tc>
      </w:tr>
      <w:tr w:rsidR="0056740F" w:rsidTr="00EE1BC4">
        <w:trPr>
          <w:trHeight w:val="3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72" w:firstLine="0"/>
              <w:jc w:val="center"/>
            </w:pPr>
            <w:r>
              <w:rPr>
                <w:b w:val="0"/>
                <w:sz w:val="15"/>
              </w:rPr>
              <w:t>11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5" w:firstLine="0"/>
              <w:jc w:val="center"/>
            </w:pPr>
            <w:r>
              <w:rPr>
                <w:b w:val="0"/>
                <w:sz w:val="15"/>
              </w:rPr>
              <w:t>Prace w zrywce drewna w NH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K13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CFDFD"/>
          </w:tcPr>
          <w:p w:rsidR="0056740F" w:rsidRDefault="0056740F" w:rsidP="0056740F">
            <w:pPr>
              <w:ind w:left="0" w:right="68" w:firstLine="0"/>
              <w:jc w:val="center"/>
            </w:pPr>
            <w:r>
              <w:rPr>
                <w:b w:val="0"/>
                <w:color w:val="333333"/>
                <w:sz w:val="15"/>
              </w:rPr>
              <w:t>NH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839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1084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1 923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5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0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125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00" w:firstLine="0"/>
              <w:rPr>
                <w:b w:val="0"/>
                <w:sz w:val="16"/>
                <w:szCs w:val="16"/>
              </w:rPr>
            </w:pPr>
          </w:p>
        </w:tc>
      </w:tr>
      <w:tr w:rsidR="0056740F" w:rsidTr="00EE1BC4">
        <w:trPr>
          <w:trHeight w:val="353"/>
          <w:jc w:val="center"/>
        </w:trPr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72" w:firstLine="0"/>
              <w:jc w:val="center"/>
              <w:rPr>
                <w:b w:val="0"/>
                <w:sz w:val="15"/>
              </w:rPr>
            </w:pPr>
            <w:r>
              <w:rPr>
                <w:b w:val="0"/>
                <w:sz w:val="15"/>
              </w:rPr>
              <w:t>12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3" w:firstLine="0"/>
              <w:jc w:val="center"/>
            </w:pPr>
            <w:r>
              <w:rPr>
                <w:b w:val="0"/>
                <w:sz w:val="15"/>
              </w:rPr>
              <w:t>Dyspozycyjność w ochronie ppoż. M-C</w:t>
            </w:r>
          </w:p>
        </w:tc>
        <w:tc>
          <w:tcPr>
            <w:tcW w:w="1052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69" w:firstLine="0"/>
              <w:jc w:val="center"/>
            </w:pPr>
            <w:r>
              <w:rPr>
                <w:b w:val="0"/>
                <w:sz w:val="15"/>
              </w:rPr>
              <w:t>K21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CFDFD"/>
          </w:tcPr>
          <w:p w:rsidR="0056740F" w:rsidRDefault="0056740F" w:rsidP="0056740F">
            <w:pPr>
              <w:ind w:left="0" w:right="68" w:firstLine="0"/>
              <w:jc w:val="center"/>
              <w:rPr>
                <w:b w:val="0"/>
                <w:color w:val="333333"/>
                <w:sz w:val="15"/>
              </w:rPr>
            </w:pPr>
            <w:r>
              <w:rPr>
                <w:b w:val="0"/>
                <w:color w:val="333333"/>
                <w:sz w:val="15"/>
              </w:rPr>
              <w:t>MC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>
              <w:rPr>
                <w:b w:val="0"/>
                <w:color w:val="333333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>
              <w:rPr>
                <w:b w:val="0"/>
                <w:color w:val="333333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  <w:vAlign w:val="center"/>
          </w:tcPr>
          <w:p w:rsidR="0056740F" w:rsidRPr="000C2958" w:rsidRDefault="0056740F" w:rsidP="0056740F">
            <w:pPr>
              <w:jc w:val="right"/>
              <w:rPr>
                <w:b w:val="0"/>
                <w:color w:val="333333"/>
                <w:sz w:val="16"/>
                <w:szCs w:val="16"/>
              </w:rPr>
            </w:pPr>
            <w:r>
              <w:rPr>
                <w:b w:val="0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5" w:firstLine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0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8166E2" w:rsidP="0056740F">
            <w:pPr>
              <w:ind w:left="0" w:right="69"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125" w:firstLine="0"/>
              <w:rPr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CFDFD"/>
          </w:tcPr>
          <w:p w:rsidR="0056740F" w:rsidRPr="000C2958" w:rsidRDefault="0056740F" w:rsidP="0056740F">
            <w:pPr>
              <w:ind w:left="200" w:firstLine="0"/>
              <w:rPr>
                <w:b w:val="0"/>
                <w:sz w:val="16"/>
                <w:szCs w:val="16"/>
              </w:rPr>
            </w:pPr>
          </w:p>
        </w:tc>
      </w:tr>
      <w:tr w:rsidR="0056740F" w:rsidTr="00EE1BC4">
        <w:trPr>
          <w:trHeight w:val="351"/>
          <w:jc w:val="center"/>
        </w:trPr>
        <w:tc>
          <w:tcPr>
            <w:tcW w:w="550" w:type="dxa"/>
            <w:tcBorders>
              <w:top w:val="single" w:sz="4" w:space="0" w:color="000000"/>
            </w:tcBorders>
            <w:shd w:val="clear" w:color="auto" w:fill="FFFFFF"/>
          </w:tcPr>
          <w:p w:rsidR="0056740F" w:rsidRDefault="0056740F" w:rsidP="0056740F">
            <w:pPr>
              <w:spacing w:after="160"/>
              <w:ind w:left="0" w:firstLine="0"/>
            </w:pPr>
          </w:p>
        </w:tc>
        <w:tc>
          <w:tcPr>
            <w:tcW w:w="3565" w:type="dxa"/>
            <w:tcBorders>
              <w:top w:val="single" w:sz="4" w:space="0" w:color="000000"/>
            </w:tcBorders>
            <w:shd w:val="clear" w:color="auto" w:fill="FFFFFF"/>
          </w:tcPr>
          <w:p w:rsidR="0056740F" w:rsidRDefault="0056740F" w:rsidP="0056740F">
            <w:pPr>
              <w:spacing w:after="160"/>
              <w:ind w:left="0" w:firstLine="0"/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FFFFFF"/>
          </w:tcPr>
          <w:p w:rsidR="0056740F" w:rsidRDefault="0056740F" w:rsidP="0056740F">
            <w:pPr>
              <w:spacing w:after="160"/>
              <w:ind w:left="0" w:firstLine="0"/>
            </w:pPr>
          </w:p>
        </w:tc>
        <w:tc>
          <w:tcPr>
            <w:tcW w:w="665" w:type="dxa"/>
            <w:tcBorders>
              <w:top w:val="single" w:sz="4" w:space="0" w:color="000000"/>
            </w:tcBorders>
            <w:shd w:val="clear" w:color="auto" w:fill="FFFFFF"/>
          </w:tcPr>
          <w:p w:rsidR="0056740F" w:rsidRDefault="0056740F" w:rsidP="0056740F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1" w:firstLine="0"/>
              <w:jc w:val="right"/>
              <w:rPr>
                <w:color w:val="333333"/>
                <w:sz w:val="15"/>
              </w:rPr>
            </w:pPr>
          </w:p>
        </w:tc>
        <w:tc>
          <w:tcPr>
            <w:tcW w:w="1003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FFFFFF"/>
          </w:tcPr>
          <w:p w:rsidR="0056740F" w:rsidRDefault="0056740F" w:rsidP="0056740F">
            <w:pPr>
              <w:ind w:left="0" w:right="1" w:firstLine="0"/>
              <w:jc w:val="right"/>
              <w:rPr>
                <w:color w:val="333333"/>
                <w:sz w:val="15"/>
              </w:rPr>
            </w:pPr>
          </w:p>
        </w:tc>
        <w:tc>
          <w:tcPr>
            <w:tcW w:w="1782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0" w:right="1" w:firstLine="0"/>
              <w:jc w:val="right"/>
              <w:rPr>
                <w:b w:val="0"/>
                <w:sz w:val="16"/>
                <w:szCs w:val="16"/>
              </w:rPr>
            </w:pPr>
            <w:r w:rsidRPr="000C2958">
              <w:rPr>
                <w:b w:val="0"/>
                <w:color w:val="333333"/>
                <w:sz w:val="16"/>
                <w:szCs w:val="16"/>
              </w:rPr>
              <w:t>Cena łączna [PLN]: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192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C6C3C6"/>
          </w:tcPr>
          <w:p w:rsidR="0056740F" w:rsidRPr="000C2958" w:rsidRDefault="0056740F" w:rsidP="0056740F">
            <w:pPr>
              <w:spacing w:after="160"/>
              <w:ind w:left="0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ind w:left="116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6740F" w:rsidRPr="000C2958" w:rsidRDefault="0056740F" w:rsidP="0056740F">
            <w:pPr>
              <w:rPr>
                <w:b w:val="0"/>
                <w:sz w:val="16"/>
                <w:szCs w:val="16"/>
              </w:rPr>
            </w:pPr>
          </w:p>
        </w:tc>
      </w:tr>
    </w:tbl>
    <w:p w:rsidR="00AD0435" w:rsidRDefault="00AD0435" w:rsidP="0042527B">
      <w:pPr>
        <w:ind w:left="79"/>
      </w:pPr>
    </w:p>
    <w:sectPr w:rsidR="00AD0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305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40" w:rsidRDefault="00F15E40">
      <w:pPr>
        <w:spacing w:line="240" w:lineRule="auto"/>
      </w:pPr>
      <w:r>
        <w:separator/>
      </w:r>
    </w:p>
  </w:endnote>
  <w:endnote w:type="continuationSeparator" w:id="0">
    <w:p w:rsidR="00F15E40" w:rsidRDefault="00F15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34" w:rsidRDefault="00AD0435">
    <w:pPr>
      <w:spacing w:after="225"/>
      <w:ind w:left="-1053" w:firstLine="0"/>
    </w:pPr>
    <w:r>
      <w:rPr>
        <w:b w:val="0"/>
        <w:color w:val="333333"/>
        <w:sz w:val="15"/>
      </w:rPr>
      <w:t>Zestawienie dla koszyka nr 11 wygenerowano na podstawie programu optymalizator na podstawie prowizorium planu na rok 2020 wg stanu na dzień 28.09.2019 r.</w:t>
    </w:r>
  </w:p>
  <w:p w:rsidR="00490534" w:rsidRDefault="00AD0435">
    <w:pPr>
      <w:tabs>
        <w:tab w:val="right" w:pos="15183"/>
      </w:tabs>
      <w:ind w:left="-1053" w:right="-1225" w:firstLine="0"/>
    </w:pPr>
    <w:r>
      <w:rPr>
        <w:b w:val="0"/>
        <w:color w:val="333333"/>
        <w:sz w:val="15"/>
      </w:rPr>
      <w:t>Zestawienie dla pozostałych koszyków wygenerowano na podstawie prowizorium planu na rok 2020 wg stanu na dzień 05.02.2020.</w:t>
    </w:r>
    <w:r>
      <w:rPr>
        <w:b w:val="0"/>
        <w:color w:val="333333"/>
        <w:sz w:val="15"/>
      </w:rPr>
      <w:tab/>
    </w:r>
    <w:r>
      <w:rPr>
        <w:b w:val="0"/>
        <w:color w:val="333333"/>
        <w:sz w:val="15"/>
      </w:rPr>
      <w:fldChar w:fldCharType="begin"/>
    </w:r>
    <w:r>
      <w:rPr>
        <w:b w:val="0"/>
        <w:color w:val="333333"/>
        <w:sz w:val="15"/>
      </w:rPr>
      <w:instrText xml:space="preserve"> PAGE   \* MERGEFORMAT </w:instrText>
    </w:r>
    <w:r>
      <w:rPr>
        <w:b w:val="0"/>
        <w:color w:val="333333"/>
        <w:sz w:val="15"/>
      </w:rPr>
      <w:fldChar w:fldCharType="separate"/>
    </w:r>
    <w:r>
      <w:rPr>
        <w:b w:val="0"/>
        <w:color w:val="333333"/>
        <w:sz w:val="15"/>
      </w:rPr>
      <w:t>1</w:t>
    </w:r>
    <w:r>
      <w:rPr>
        <w:b w:val="0"/>
        <w:color w:val="333333"/>
        <w:sz w:val="15"/>
      </w:rPr>
      <w:fldChar w:fldCharType="end"/>
    </w:r>
    <w:r>
      <w:rPr>
        <w:b w:val="0"/>
        <w:color w:val="333333"/>
        <w:sz w:val="15"/>
      </w:rPr>
      <w:t>/</w:t>
    </w:r>
    <w:r>
      <w:rPr>
        <w:b w:val="0"/>
        <w:color w:val="333333"/>
        <w:sz w:val="15"/>
      </w:rPr>
      <w:fldChar w:fldCharType="begin"/>
    </w:r>
    <w:r>
      <w:rPr>
        <w:b w:val="0"/>
        <w:color w:val="333333"/>
        <w:sz w:val="15"/>
      </w:rPr>
      <w:instrText xml:space="preserve"> NUMPAGES   \* MERGEFORMAT </w:instrText>
    </w:r>
    <w:r>
      <w:rPr>
        <w:b w:val="0"/>
        <w:color w:val="333333"/>
        <w:sz w:val="15"/>
      </w:rPr>
      <w:fldChar w:fldCharType="separate"/>
    </w:r>
    <w:r w:rsidR="0042527B">
      <w:rPr>
        <w:b w:val="0"/>
        <w:noProof/>
        <w:color w:val="333333"/>
        <w:sz w:val="15"/>
      </w:rPr>
      <w:t>2</w:t>
    </w:r>
    <w:r>
      <w:rPr>
        <w:b w:val="0"/>
        <w:color w:val="333333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79" w:rsidRDefault="00DC6879" w:rsidP="00DC6879">
    <w:pPr>
      <w:spacing w:after="225"/>
      <w:rPr>
        <w:b w:val="0"/>
        <w:color w:val="333333"/>
        <w:sz w:val="15"/>
      </w:rPr>
    </w:pPr>
  </w:p>
  <w:p w:rsidR="00490534" w:rsidRDefault="00AD0435">
    <w:pPr>
      <w:tabs>
        <w:tab w:val="right" w:pos="15183"/>
      </w:tabs>
      <w:ind w:left="-1053" w:right="-1225" w:firstLine="0"/>
    </w:pPr>
    <w:r>
      <w:rPr>
        <w:b w:val="0"/>
        <w:color w:val="333333"/>
        <w:sz w:val="15"/>
      </w:rPr>
      <w:tab/>
    </w:r>
    <w:r>
      <w:rPr>
        <w:b w:val="0"/>
        <w:color w:val="333333"/>
        <w:sz w:val="15"/>
      </w:rPr>
      <w:fldChar w:fldCharType="begin"/>
    </w:r>
    <w:r>
      <w:rPr>
        <w:b w:val="0"/>
        <w:color w:val="333333"/>
        <w:sz w:val="15"/>
      </w:rPr>
      <w:instrText xml:space="preserve"> PAGE   \* MERGEFORMAT </w:instrText>
    </w:r>
    <w:r>
      <w:rPr>
        <w:b w:val="0"/>
        <w:color w:val="333333"/>
        <w:sz w:val="15"/>
      </w:rPr>
      <w:fldChar w:fldCharType="separate"/>
    </w:r>
    <w:r w:rsidR="008166E2">
      <w:rPr>
        <w:b w:val="0"/>
        <w:noProof/>
        <w:color w:val="333333"/>
        <w:sz w:val="15"/>
      </w:rPr>
      <w:t>2</w:t>
    </w:r>
    <w:r>
      <w:rPr>
        <w:b w:val="0"/>
        <w:color w:val="333333"/>
        <w:sz w:val="15"/>
      </w:rPr>
      <w:fldChar w:fldCharType="end"/>
    </w:r>
    <w:r>
      <w:rPr>
        <w:b w:val="0"/>
        <w:color w:val="333333"/>
        <w:sz w:val="15"/>
      </w:rPr>
      <w:t>/</w:t>
    </w:r>
    <w:r>
      <w:rPr>
        <w:b w:val="0"/>
        <w:color w:val="333333"/>
        <w:sz w:val="15"/>
      </w:rPr>
      <w:fldChar w:fldCharType="begin"/>
    </w:r>
    <w:r>
      <w:rPr>
        <w:b w:val="0"/>
        <w:color w:val="333333"/>
        <w:sz w:val="15"/>
      </w:rPr>
      <w:instrText xml:space="preserve"> NUMPAGES   \* MERGEFORMAT </w:instrText>
    </w:r>
    <w:r>
      <w:rPr>
        <w:b w:val="0"/>
        <w:color w:val="333333"/>
        <w:sz w:val="15"/>
      </w:rPr>
      <w:fldChar w:fldCharType="separate"/>
    </w:r>
    <w:r w:rsidR="008166E2">
      <w:rPr>
        <w:b w:val="0"/>
        <w:noProof/>
        <w:color w:val="333333"/>
        <w:sz w:val="15"/>
      </w:rPr>
      <w:t>2</w:t>
    </w:r>
    <w:r>
      <w:rPr>
        <w:b w:val="0"/>
        <w:color w:val="333333"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34" w:rsidRDefault="00AD0435">
    <w:pPr>
      <w:spacing w:after="225"/>
      <w:ind w:left="-1053" w:firstLine="0"/>
    </w:pPr>
    <w:r>
      <w:rPr>
        <w:b w:val="0"/>
        <w:color w:val="333333"/>
        <w:sz w:val="15"/>
      </w:rPr>
      <w:t>Zestawienie dla koszyka nr 11 wygenerowano na podstawie programu optymalizator na podstawie prowizorium planu na rok 2020 wg stanu na dzień 28.09.2019 r.</w:t>
    </w:r>
  </w:p>
  <w:p w:rsidR="00490534" w:rsidRDefault="00AD0435">
    <w:pPr>
      <w:tabs>
        <w:tab w:val="right" w:pos="15183"/>
      </w:tabs>
      <w:ind w:left="-1053" w:right="-1225" w:firstLine="0"/>
    </w:pPr>
    <w:r>
      <w:rPr>
        <w:b w:val="0"/>
        <w:color w:val="333333"/>
        <w:sz w:val="15"/>
      </w:rPr>
      <w:t>Zestawienie dla pozostałych koszyków wygenerowano na podstawie prowizorium planu na rok 2020 wg stanu na dzień 05.02.2020.</w:t>
    </w:r>
    <w:r>
      <w:rPr>
        <w:b w:val="0"/>
        <w:color w:val="333333"/>
        <w:sz w:val="15"/>
      </w:rPr>
      <w:tab/>
    </w:r>
    <w:r>
      <w:rPr>
        <w:b w:val="0"/>
        <w:color w:val="333333"/>
        <w:sz w:val="15"/>
      </w:rPr>
      <w:fldChar w:fldCharType="begin"/>
    </w:r>
    <w:r>
      <w:rPr>
        <w:b w:val="0"/>
        <w:color w:val="333333"/>
        <w:sz w:val="15"/>
      </w:rPr>
      <w:instrText xml:space="preserve"> PAGE   \* MERGEFORMAT </w:instrText>
    </w:r>
    <w:r>
      <w:rPr>
        <w:b w:val="0"/>
        <w:color w:val="333333"/>
        <w:sz w:val="15"/>
      </w:rPr>
      <w:fldChar w:fldCharType="separate"/>
    </w:r>
    <w:r>
      <w:rPr>
        <w:b w:val="0"/>
        <w:color w:val="333333"/>
        <w:sz w:val="15"/>
      </w:rPr>
      <w:t>1</w:t>
    </w:r>
    <w:r>
      <w:rPr>
        <w:b w:val="0"/>
        <w:color w:val="333333"/>
        <w:sz w:val="15"/>
      </w:rPr>
      <w:fldChar w:fldCharType="end"/>
    </w:r>
    <w:r>
      <w:rPr>
        <w:b w:val="0"/>
        <w:color w:val="333333"/>
        <w:sz w:val="15"/>
      </w:rPr>
      <w:t>/</w:t>
    </w:r>
    <w:r>
      <w:rPr>
        <w:b w:val="0"/>
        <w:color w:val="333333"/>
        <w:sz w:val="15"/>
      </w:rPr>
      <w:fldChar w:fldCharType="begin"/>
    </w:r>
    <w:r>
      <w:rPr>
        <w:b w:val="0"/>
        <w:color w:val="333333"/>
        <w:sz w:val="15"/>
      </w:rPr>
      <w:instrText xml:space="preserve"> NUMPAGES   \* MERGEFORMAT </w:instrText>
    </w:r>
    <w:r>
      <w:rPr>
        <w:b w:val="0"/>
        <w:color w:val="333333"/>
        <w:sz w:val="15"/>
      </w:rPr>
      <w:fldChar w:fldCharType="separate"/>
    </w:r>
    <w:r w:rsidR="0042527B">
      <w:rPr>
        <w:b w:val="0"/>
        <w:noProof/>
        <w:color w:val="333333"/>
        <w:sz w:val="15"/>
      </w:rPr>
      <w:t>2</w:t>
    </w:r>
    <w:r>
      <w:rPr>
        <w:b w:val="0"/>
        <w:color w:val="333333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40" w:rsidRDefault="00F15E40">
      <w:pPr>
        <w:spacing w:line="240" w:lineRule="auto"/>
      </w:pPr>
      <w:r>
        <w:separator/>
      </w:r>
    </w:p>
  </w:footnote>
  <w:footnote w:type="continuationSeparator" w:id="0">
    <w:p w:rsidR="00F15E40" w:rsidRDefault="00F15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34" w:rsidRDefault="00AD0435">
    <w:pPr>
      <w:tabs>
        <w:tab w:val="center" w:pos="6845"/>
        <w:tab w:val="right" w:pos="14858"/>
      </w:tabs>
      <w:spacing w:after="257"/>
      <w:ind w:left="0" w:right="-901" w:firstLine="0"/>
    </w:pPr>
    <w:r>
      <w:rPr>
        <w:rFonts w:ascii="Calibri" w:eastAsia="Calibri" w:hAnsi="Calibri" w:cs="Calibri"/>
        <w:b w:val="0"/>
        <w:sz w:val="22"/>
      </w:rPr>
      <w:tab/>
    </w:r>
    <w:r>
      <w:rPr>
        <w:color w:val="333333"/>
        <w:sz w:val="23"/>
      </w:rPr>
      <w:t>Kosztorys ofertowy</w:t>
    </w:r>
    <w:r>
      <w:rPr>
        <w:color w:val="333333"/>
        <w:sz w:val="23"/>
      </w:rPr>
      <w:tab/>
    </w:r>
    <w:r>
      <w:rPr>
        <w:b w:val="0"/>
        <w:color w:val="333333"/>
        <w:sz w:val="15"/>
      </w:rPr>
      <w:t>Załącznik tylko dla członków komisji przetargowej</w:t>
    </w:r>
  </w:p>
  <w:p w:rsidR="00490534" w:rsidRDefault="00AD0435">
    <w:pPr>
      <w:ind w:left="-1127" w:firstLine="0"/>
    </w:pPr>
    <w:r>
      <w:rPr>
        <w:b w:val="0"/>
        <w:color w:val="333333"/>
        <w:sz w:val="15"/>
      </w:rPr>
      <w:t xml:space="preserve">Skarb Państwa - </w:t>
    </w:r>
  </w:p>
  <w:p w:rsidR="00490534" w:rsidRDefault="00AD0435">
    <w:pPr>
      <w:ind w:left="-1127" w:firstLine="0"/>
    </w:pPr>
    <w:r>
      <w:rPr>
        <w:b w:val="0"/>
        <w:color w:val="333333"/>
        <w:sz w:val="15"/>
      </w:rPr>
      <w:t xml:space="preserve">Państwowe Gospodarstwo Leśne Lasy Państwowe </w:t>
    </w:r>
  </w:p>
  <w:p w:rsidR="00490534" w:rsidRDefault="00AD0435">
    <w:pPr>
      <w:ind w:left="-1127" w:firstLine="0"/>
    </w:pPr>
    <w:r>
      <w:rPr>
        <w:b w:val="0"/>
        <w:color w:val="333333"/>
        <w:sz w:val="15"/>
      </w:rPr>
      <w:t>Nadleśnictwo Miedzyzdroje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34" w:rsidRDefault="00AD0435">
    <w:pPr>
      <w:tabs>
        <w:tab w:val="center" w:pos="6845"/>
        <w:tab w:val="right" w:pos="14858"/>
      </w:tabs>
      <w:spacing w:after="257"/>
      <w:ind w:left="0" w:right="-901" w:firstLine="0"/>
    </w:pPr>
    <w:r>
      <w:rPr>
        <w:rFonts w:ascii="Calibri" w:eastAsia="Calibri" w:hAnsi="Calibri" w:cs="Calibri"/>
        <w:b w:val="0"/>
        <w:sz w:val="22"/>
      </w:rPr>
      <w:tab/>
    </w:r>
    <w:r>
      <w:rPr>
        <w:color w:val="333333"/>
        <w:sz w:val="23"/>
      </w:rPr>
      <w:t>Kosztorys ofertowy</w:t>
    </w:r>
    <w:r>
      <w:rPr>
        <w:color w:val="333333"/>
        <w:sz w:val="23"/>
      </w:rPr>
      <w:tab/>
    </w:r>
  </w:p>
  <w:p w:rsidR="00490534" w:rsidRDefault="00AD0435">
    <w:pPr>
      <w:ind w:left="-1127" w:firstLine="0"/>
    </w:pPr>
    <w:r>
      <w:rPr>
        <w:b w:val="0"/>
        <w:color w:val="333333"/>
        <w:sz w:val="15"/>
      </w:rPr>
      <w:t xml:space="preserve">Skarb Państwa - </w:t>
    </w:r>
  </w:p>
  <w:p w:rsidR="00490534" w:rsidRDefault="00AD0435">
    <w:pPr>
      <w:ind w:left="-1127" w:firstLine="0"/>
    </w:pPr>
    <w:r>
      <w:rPr>
        <w:b w:val="0"/>
        <w:color w:val="333333"/>
        <w:sz w:val="15"/>
      </w:rPr>
      <w:t xml:space="preserve">Państwowe Gospodarstwo Leśne Lasy Państwowe </w:t>
    </w:r>
  </w:p>
  <w:p w:rsidR="00490534" w:rsidRDefault="00AD0435">
    <w:pPr>
      <w:ind w:left="-1127" w:firstLine="0"/>
    </w:pPr>
    <w:r>
      <w:rPr>
        <w:b w:val="0"/>
        <w:color w:val="333333"/>
        <w:sz w:val="15"/>
      </w:rPr>
      <w:t>Nadleśnictwo Miedzyzdroje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34" w:rsidRDefault="00AD0435">
    <w:pPr>
      <w:tabs>
        <w:tab w:val="center" w:pos="6845"/>
        <w:tab w:val="right" w:pos="14858"/>
      </w:tabs>
      <w:spacing w:after="257"/>
      <w:ind w:left="0" w:right="-901" w:firstLine="0"/>
    </w:pPr>
    <w:r>
      <w:rPr>
        <w:rFonts w:ascii="Calibri" w:eastAsia="Calibri" w:hAnsi="Calibri" w:cs="Calibri"/>
        <w:b w:val="0"/>
        <w:sz w:val="22"/>
      </w:rPr>
      <w:tab/>
    </w:r>
    <w:r>
      <w:rPr>
        <w:color w:val="333333"/>
        <w:sz w:val="23"/>
      </w:rPr>
      <w:t>Kosztorys ofertowy</w:t>
    </w:r>
    <w:r>
      <w:rPr>
        <w:color w:val="333333"/>
        <w:sz w:val="23"/>
      </w:rPr>
      <w:tab/>
    </w:r>
    <w:r>
      <w:rPr>
        <w:b w:val="0"/>
        <w:color w:val="333333"/>
        <w:sz w:val="15"/>
      </w:rPr>
      <w:t>Załącznik tylko dla członków komisji przetargowej</w:t>
    </w:r>
  </w:p>
  <w:p w:rsidR="00490534" w:rsidRDefault="00AD0435">
    <w:pPr>
      <w:ind w:left="-1127" w:firstLine="0"/>
    </w:pPr>
    <w:r>
      <w:rPr>
        <w:b w:val="0"/>
        <w:color w:val="333333"/>
        <w:sz w:val="15"/>
      </w:rPr>
      <w:t xml:space="preserve">Skarb Państwa - </w:t>
    </w:r>
  </w:p>
  <w:p w:rsidR="00490534" w:rsidRDefault="00AD0435">
    <w:pPr>
      <w:ind w:left="-1127" w:firstLine="0"/>
    </w:pPr>
    <w:r>
      <w:rPr>
        <w:b w:val="0"/>
        <w:color w:val="333333"/>
        <w:sz w:val="15"/>
      </w:rPr>
      <w:t xml:space="preserve">Państwowe Gospodarstwo Leśne Lasy Państwowe </w:t>
    </w:r>
  </w:p>
  <w:p w:rsidR="00490534" w:rsidRDefault="00AD0435">
    <w:pPr>
      <w:ind w:left="-1127" w:firstLine="0"/>
    </w:pPr>
    <w:r>
      <w:rPr>
        <w:b w:val="0"/>
        <w:color w:val="333333"/>
        <w:sz w:val="15"/>
      </w:rPr>
      <w:t>Nadleśnictwo Miedzyzdroje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34"/>
    <w:rsid w:val="000C2958"/>
    <w:rsid w:val="0010571D"/>
    <w:rsid w:val="00397575"/>
    <w:rsid w:val="0042527B"/>
    <w:rsid w:val="00461D2A"/>
    <w:rsid w:val="00490534"/>
    <w:rsid w:val="004D4264"/>
    <w:rsid w:val="0056740F"/>
    <w:rsid w:val="006232DD"/>
    <w:rsid w:val="006B2675"/>
    <w:rsid w:val="008166E2"/>
    <w:rsid w:val="00963B42"/>
    <w:rsid w:val="00AD0435"/>
    <w:rsid w:val="00AD43A9"/>
    <w:rsid w:val="00DC6879"/>
    <w:rsid w:val="00EE1BC4"/>
    <w:rsid w:val="00F1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C41BC-EA9B-4070-A2DC-5227273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94" w:hanging="1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2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7B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SAP Business Objects</dc:creator>
  <cp:keywords> </cp:keywords>
  <cp:lastModifiedBy>Magdalena Skorupka</cp:lastModifiedBy>
  <cp:revision>11</cp:revision>
  <cp:lastPrinted>2020-02-05T08:58:00Z</cp:lastPrinted>
  <dcterms:created xsi:type="dcterms:W3CDTF">2020-02-05T11:34:00Z</dcterms:created>
  <dcterms:modified xsi:type="dcterms:W3CDTF">2020-02-06T13:53:00Z</dcterms:modified>
</cp:coreProperties>
</file>