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Pr>
          <w:b/>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010E4C">
        <w:rPr>
          <w:rFonts w:ascii="Times New Roman" w:hAnsi="Times New Roman"/>
        </w:rPr>
        <w:t>przetargu nieograniczonego 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790EA5">
        <w:rPr>
          <w:rFonts w:ascii="Times New Roman" w:hAnsi="Times New Roman"/>
        </w:rPr>
        <w:t>d</w:t>
      </w:r>
      <w:r w:rsidR="0017420C" w:rsidRPr="0017420C">
        <w:rPr>
          <w:rFonts w:ascii="Times New Roman" w:hAnsi="Times New Roman"/>
        </w:rPr>
        <w:t>ostawa jednostek serwerowych wraz z przestrzenią dyskową, osprzętem sieciowym oraz oprogramowaniem - KC-zp.272-466/19</w:t>
      </w:r>
      <w:r>
        <w:rPr>
          <w:rFonts w:ascii="Times New Roman" w:hAnsi="Times New Roman"/>
          <w:bCs/>
        </w:rPr>
        <w:t xml:space="preserve">. </w:t>
      </w:r>
    </w:p>
    <w:p w:rsidR="00E874DC" w:rsidRPr="00FA1198" w:rsidRDefault="00E874DC" w:rsidP="00854AE7">
      <w:pPr>
        <w:pStyle w:val="Tekstpodstawowy"/>
        <w:numPr>
          <w:ilvl w:val="0"/>
          <w:numId w:val="6"/>
        </w:numPr>
        <w:tabs>
          <w:tab w:val="clear" w:pos="780"/>
          <w:tab w:val="num" w:pos="360"/>
        </w:tabs>
        <w:ind w:left="360" w:right="-47"/>
        <w:jc w:val="both"/>
        <w:rPr>
          <w:rFonts w:ascii="Times New Roman" w:hAnsi="Times New Roman"/>
        </w:rPr>
      </w:pPr>
      <w:r w:rsidRPr="00FA1198">
        <w:rPr>
          <w:rFonts w:ascii="Times New Roman" w:hAnsi="Times New Roman"/>
        </w:rPr>
        <w:t xml:space="preserve">Szczegółowa specyfikacja sprzętu jest określona w </w:t>
      </w:r>
      <w:r w:rsidR="00FA1198" w:rsidRPr="00FA1198">
        <w:rPr>
          <w:rFonts w:ascii="Times New Roman" w:hAnsi="Times New Roman"/>
        </w:rPr>
        <w:t xml:space="preserve">załączniku nr 1, </w:t>
      </w:r>
      <w:r w:rsidRPr="00FA1198">
        <w:rPr>
          <w:rFonts w:ascii="Times New Roman" w:hAnsi="Times New Roman"/>
        </w:rPr>
        <w:t>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790EA5"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790EA5">
        <w:rPr>
          <w:rFonts w:ascii="Times New Roman" w:hAnsi="Times New Roman"/>
        </w:rPr>
        <w:t xml:space="preserve">……. dni od daty otrzymania zamówienia potwierdzonego przez </w:t>
      </w:r>
      <w:proofErr w:type="spellStart"/>
      <w:r w:rsidR="00790EA5">
        <w:rPr>
          <w:rFonts w:ascii="Times New Roman" w:hAnsi="Times New Roman"/>
        </w:rPr>
        <w:t>MNiSzW</w:t>
      </w:r>
      <w:proofErr w:type="spellEnd"/>
      <w:r w:rsidR="00790EA5">
        <w:rPr>
          <w:rFonts w:ascii="Times New Roman" w:hAnsi="Times New Roman"/>
        </w:rPr>
        <w:t xml:space="preserve"> </w:t>
      </w:r>
      <w:r w:rsidRPr="00790EA5">
        <w:rPr>
          <w:rFonts w:ascii="Times New Roman" w:hAnsi="Times New Roman"/>
        </w:rPr>
        <w:t>do</w:t>
      </w:r>
      <w:r w:rsidR="00790EA5" w:rsidRPr="00790EA5">
        <w:rPr>
          <w:rFonts w:ascii="Times New Roman" w:hAnsi="Times New Roman"/>
        </w:rPr>
        <w:t xml:space="preserve"> </w:t>
      </w:r>
      <w:r w:rsidRPr="00790EA5">
        <w:rPr>
          <w:rFonts w:ascii="Times New Roman" w:hAnsi="Times New Roman"/>
          <w:sz w:val="22"/>
        </w:rPr>
        <w:t>siedziby Kupującego</w:t>
      </w:r>
      <w:r w:rsidR="00790EA5" w:rsidRPr="00790EA5">
        <w:rPr>
          <w:rFonts w:ascii="Times New Roman" w:hAnsi="Times New Roman"/>
          <w:sz w:val="22"/>
        </w:rPr>
        <w:t>.</w:t>
      </w:r>
      <w:r w:rsidRPr="00790EA5">
        <w:rPr>
          <w:rFonts w:ascii="Times New Roman" w:hAnsi="Times New Roman"/>
          <w:sz w:val="22"/>
        </w:rPr>
        <w:t xml:space="preserve"> </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i/>
          <w:sz w:val="22"/>
        </w:rPr>
      </w:pPr>
      <w:r>
        <w:rPr>
          <w:rFonts w:ascii="Times New Roman" w:hAnsi="Times New Roman"/>
        </w:rPr>
        <w:t>Dodatkowo Sprzedawca zobowiązuje się (bez prawa do odrębnego wynagrodzenia)  do</w:t>
      </w:r>
      <w:r w:rsidR="00790EA5">
        <w:rPr>
          <w:rFonts w:ascii="Times New Roman" w:hAnsi="Times New Roman"/>
        </w:rPr>
        <w:t xml:space="preserve"> konfiguracji wstępnej dostarczonego oprogramowania.</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790EA5" w:rsidRDefault="00790EA5" w:rsidP="00790EA5">
      <w:pPr>
        <w:numPr>
          <w:ilvl w:val="0"/>
          <w:numId w:val="15"/>
        </w:numPr>
        <w:tabs>
          <w:tab w:val="num" w:pos="426"/>
        </w:tabs>
        <w:ind w:right="-45"/>
        <w:jc w:val="both"/>
        <w:rPr>
          <w:rFonts w:eastAsia="Calibri"/>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w:t>
      </w:r>
      <w:r>
        <w:rPr>
          <w:rFonts w:eastAsia="Calibri"/>
          <w:sz w:val="24"/>
          <w:szCs w:val="24"/>
          <w:lang w:val="pl-PL" w:eastAsia="en-US"/>
        </w:rPr>
        <w:lastRenderedPageBreak/>
        <w:t xml:space="preserve">stawki podatku VAT w wysokości 0% </w:t>
      </w:r>
      <w:r>
        <w:rPr>
          <w:rFonts w:eastAsia="Calibri"/>
          <w:b/>
          <w:sz w:val="24"/>
          <w:szCs w:val="24"/>
          <w:lang w:val="pl-PL" w:eastAsia="en-US"/>
        </w:rPr>
        <w:t xml:space="preserve">na </w:t>
      </w:r>
      <w:r>
        <w:rPr>
          <w:rFonts w:eastAsia="Calibri"/>
          <w:b/>
          <w:sz w:val="24"/>
          <w:szCs w:val="24"/>
          <w:lang w:val="pl-PL" w:eastAsia="en-US"/>
        </w:rPr>
        <w:t>serwery</w:t>
      </w:r>
      <w:r>
        <w:rPr>
          <w:rFonts w:eastAsia="Calibri"/>
          <w:b/>
          <w:sz w:val="24"/>
          <w:szCs w:val="24"/>
          <w:lang w:val="pl-PL" w:eastAsia="en-US"/>
        </w:rPr>
        <w:t xml:space="preserve"> i </w:t>
      </w:r>
      <w:r>
        <w:rPr>
          <w:rFonts w:eastAsia="Calibri"/>
          <w:b/>
          <w:sz w:val="24"/>
          <w:szCs w:val="24"/>
          <w:lang w:val="pl-PL" w:eastAsia="en-US"/>
        </w:rPr>
        <w:t xml:space="preserve">urządzenia transmisji </w:t>
      </w:r>
      <w:r w:rsidR="00FA1198">
        <w:rPr>
          <w:rFonts w:eastAsia="Calibri"/>
          <w:b/>
          <w:sz w:val="24"/>
          <w:szCs w:val="24"/>
          <w:lang w:val="pl-PL" w:eastAsia="en-US"/>
        </w:rPr>
        <w:t>danych cyfrowych</w:t>
      </w:r>
      <w:r>
        <w:rPr>
          <w:rFonts w:eastAsia="Calibri"/>
          <w:b/>
          <w:sz w:val="24"/>
          <w:szCs w:val="24"/>
          <w:lang w:val="pl-PL" w:eastAsia="en-US"/>
        </w:rPr>
        <w:t xml:space="preserve"> </w:t>
      </w:r>
      <w:r>
        <w:rPr>
          <w:rFonts w:eastAsia="Calibri"/>
          <w:sz w:val="24"/>
          <w:szCs w:val="24"/>
          <w:lang w:val="pl-PL" w:eastAsia="en-US"/>
        </w:rPr>
        <w:t xml:space="preserve">wchodzące w zakres niniejszej umowy. Po przedstawieniu przez Kupującego zamówienia potwierdzonego przez organ nadzorujący Kupującego Sprzedawca uwzględni </w:t>
      </w:r>
      <w:r>
        <w:rPr>
          <w:rFonts w:eastAsia="Calibri"/>
          <w:sz w:val="24"/>
          <w:szCs w:val="24"/>
          <w:lang w:val="pl-PL" w:eastAsia="en-US"/>
        </w:rPr>
        <w:br/>
        <w:t>w wystawionej fakturze 0% stawkę podatku VAT.</w:t>
      </w:r>
    </w:p>
    <w:p w:rsidR="00FA1198" w:rsidRPr="00680577" w:rsidRDefault="00FA1198" w:rsidP="00FA1198">
      <w:pPr>
        <w:numPr>
          <w:ilvl w:val="0"/>
          <w:numId w:val="15"/>
        </w:numPr>
        <w:tabs>
          <w:tab w:val="clear" w:pos="720"/>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w:t>
      </w:r>
      <w:r w:rsidRPr="00680577">
        <w:rPr>
          <w:b/>
          <w:sz w:val="24"/>
          <w:szCs w:val="24"/>
          <w:lang w:val="pl-PL"/>
        </w:rPr>
        <w:t xml:space="preserve"> PLN</w:t>
      </w:r>
      <w:r w:rsidRPr="00680577">
        <w:rPr>
          <w:sz w:val="24"/>
          <w:szCs w:val="24"/>
          <w:lang w:val="pl-PL"/>
        </w:rPr>
        <w:t xml:space="preserve"> </w:t>
      </w:r>
      <w:r w:rsidRPr="00680577">
        <w:rPr>
          <w:i/>
          <w:sz w:val="24"/>
          <w:szCs w:val="24"/>
          <w:lang w:val="pl-PL"/>
        </w:rPr>
        <w:t xml:space="preserve">(słownie: </w:t>
      </w:r>
      <w:r>
        <w:rPr>
          <w:i/>
          <w:sz w:val="24"/>
          <w:szCs w:val="24"/>
          <w:lang w:val="pl-PL"/>
        </w:rPr>
        <w:t>…………………………</w:t>
      </w:r>
      <w:r w:rsidRPr="00680577">
        <w:rPr>
          <w:i/>
          <w:sz w:val="24"/>
          <w:szCs w:val="24"/>
          <w:lang w:val="pl-PL"/>
        </w:rPr>
        <w:t>, 00/100)</w:t>
      </w:r>
      <w:r w:rsidRPr="00680577">
        <w:rPr>
          <w:sz w:val="24"/>
          <w:szCs w:val="24"/>
          <w:lang w:val="pl-PL"/>
        </w:rPr>
        <w:t>.</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w:t>
      </w:r>
      <w:r w:rsidR="00FA1198">
        <w:rPr>
          <w:rFonts w:ascii="Times New Roman" w:hAnsi="Times New Roman"/>
        </w:rPr>
        <w:t>konfiguracji wstępnej dostarczonego oprogramowania</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E874DC"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3B210A" w:rsidRDefault="003B210A" w:rsidP="00E874DC">
      <w:pPr>
        <w:pStyle w:val="Tekstpodstawowy"/>
        <w:ind w:right="-47"/>
        <w:jc w:val="center"/>
        <w:rPr>
          <w:rFonts w:ascii="Times New Roman" w:hAnsi="Times New Roman"/>
        </w:rPr>
      </w:pPr>
    </w:p>
    <w:p w:rsidR="003B210A" w:rsidRPr="002556D3" w:rsidRDefault="003B210A" w:rsidP="003B210A">
      <w:pPr>
        <w:pStyle w:val="Tekstpodstawowy"/>
        <w:spacing w:line="240" w:lineRule="auto"/>
        <w:ind w:right="-47"/>
        <w:jc w:val="center"/>
        <w:rPr>
          <w:rFonts w:ascii="Times New Roman" w:hAnsi="Times New Roman"/>
          <w:szCs w:val="24"/>
        </w:rPr>
      </w:pPr>
      <w:r w:rsidRPr="002556D3">
        <w:rPr>
          <w:rFonts w:ascii="Times New Roman" w:hAnsi="Times New Roman"/>
          <w:szCs w:val="24"/>
        </w:rPr>
        <w:t xml:space="preserve">§ </w:t>
      </w:r>
      <w:r>
        <w:rPr>
          <w:rFonts w:ascii="Times New Roman" w:hAnsi="Times New Roman"/>
          <w:szCs w:val="24"/>
        </w:rPr>
        <w:t>5</w:t>
      </w:r>
    </w:p>
    <w:p w:rsidR="003B210A" w:rsidRPr="002556D3" w:rsidRDefault="003B210A" w:rsidP="003B210A">
      <w:pPr>
        <w:numPr>
          <w:ilvl w:val="0"/>
          <w:numId w:val="30"/>
        </w:numPr>
        <w:suppressAutoHyphens/>
        <w:autoSpaceDE w:val="0"/>
        <w:jc w:val="both"/>
        <w:rPr>
          <w:snapToGrid w:val="0"/>
          <w:sz w:val="24"/>
          <w:szCs w:val="24"/>
          <w:lang w:val="pl-PL"/>
        </w:rPr>
      </w:pPr>
      <w:r w:rsidRPr="002556D3">
        <w:rPr>
          <w:snapToGrid w:val="0"/>
          <w:sz w:val="24"/>
          <w:szCs w:val="24"/>
          <w:lang w:val="pl-PL"/>
        </w:rPr>
        <w:t xml:space="preserve">Wykonawca oświadcza, że jest uprawniony do przekazania Zamawiającemu licencji producenta oprogramowania na korzystanie z oprogramowania wchodzącego w zakres przedmiotu zamówienia. </w:t>
      </w:r>
    </w:p>
    <w:p w:rsidR="003B210A" w:rsidRPr="002556D3" w:rsidRDefault="003B210A" w:rsidP="003B210A">
      <w:pPr>
        <w:numPr>
          <w:ilvl w:val="0"/>
          <w:numId w:val="30"/>
        </w:numPr>
        <w:suppressAutoHyphens/>
        <w:autoSpaceDE w:val="0"/>
        <w:jc w:val="both"/>
        <w:rPr>
          <w:snapToGrid w:val="0"/>
          <w:sz w:val="24"/>
          <w:szCs w:val="24"/>
          <w:lang w:val="pl-PL"/>
        </w:rPr>
      </w:pPr>
      <w:r w:rsidRPr="002556D3">
        <w:rPr>
          <w:sz w:val="24"/>
          <w:szCs w:val="24"/>
          <w:lang w:val="pl-PL"/>
        </w:rPr>
        <w:t>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rsidR="003B210A" w:rsidRPr="002556D3" w:rsidRDefault="003B210A" w:rsidP="003B210A">
      <w:pPr>
        <w:numPr>
          <w:ilvl w:val="0"/>
          <w:numId w:val="30"/>
        </w:numPr>
        <w:suppressAutoHyphens/>
        <w:autoSpaceDE w:val="0"/>
        <w:jc w:val="both"/>
        <w:rPr>
          <w:sz w:val="24"/>
          <w:szCs w:val="24"/>
          <w:lang w:val="pl-PL"/>
        </w:rPr>
      </w:pPr>
      <w:r w:rsidRPr="002556D3">
        <w:rPr>
          <w:sz w:val="24"/>
          <w:szCs w:val="24"/>
          <w:lang w:val="pl-PL"/>
        </w:rPr>
        <w:t>Wykonawca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rsidR="003B210A" w:rsidRPr="002556D3" w:rsidRDefault="003B210A" w:rsidP="003B210A">
      <w:pPr>
        <w:numPr>
          <w:ilvl w:val="0"/>
          <w:numId w:val="30"/>
        </w:numPr>
        <w:suppressAutoHyphens/>
        <w:autoSpaceDE w:val="0"/>
        <w:jc w:val="both"/>
        <w:rPr>
          <w:sz w:val="24"/>
          <w:szCs w:val="24"/>
          <w:lang w:val="pl-PL"/>
        </w:rPr>
      </w:pPr>
      <w:r w:rsidRPr="002556D3">
        <w:rPr>
          <w:sz w:val="24"/>
          <w:szCs w:val="24"/>
          <w:lang w:val="pl-PL"/>
        </w:rPr>
        <w:t>Wykonawca zobowiązuje się dostarczyć oprogramowanie w wersji aktualnej w dniu dostawy, obejmującej wszystkie dostępne w dniu dostawy uaktualnienia i poprawki.</w:t>
      </w:r>
    </w:p>
    <w:p w:rsidR="003B210A" w:rsidRPr="002556D3" w:rsidRDefault="003B210A" w:rsidP="003B210A">
      <w:pPr>
        <w:numPr>
          <w:ilvl w:val="0"/>
          <w:numId w:val="30"/>
        </w:numPr>
        <w:suppressAutoHyphens/>
        <w:autoSpaceDE w:val="0"/>
        <w:jc w:val="both"/>
        <w:rPr>
          <w:sz w:val="24"/>
          <w:szCs w:val="24"/>
          <w:lang w:val="pl-PL"/>
        </w:rPr>
      </w:pPr>
      <w:r w:rsidRPr="002556D3">
        <w:rPr>
          <w:sz w:val="24"/>
          <w:szCs w:val="24"/>
          <w:lang w:val="pl-PL"/>
        </w:rPr>
        <w:t xml:space="preserve">Wykonawca gwarantuje techniczną poprawność oprogramowania, oraz numerów rejestracyjnych. </w:t>
      </w:r>
    </w:p>
    <w:p w:rsidR="003B210A" w:rsidRPr="002556D3" w:rsidRDefault="003B210A" w:rsidP="003B210A">
      <w:pPr>
        <w:numPr>
          <w:ilvl w:val="0"/>
          <w:numId w:val="30"/>
        </w:numPr>
        <w:suppressAutoHyphens/>
        <w:autoSpaceDE w:val="0"/>
        <w:jc w:val="both"/>
        <w:rPr>
          <w:sz w:val="24"/>
          <w:szCs w:val="24"/>
          <w:lang w:val="pl-PL"/>
        </w:rPr>
      </w:pPr>
      <w:r w:rsidRPr="002556D3">
        <w:rPr>
          <w:sz w:val="24"/>
          <w:szCs w:val="24"/>
          <w:lang w:val="pl-PL"/>
        </w:rPr>
        <w:t>Wykonawca zapewnia dokumentację użytkownika w języku angielskim i/lub polskim w wersji elektronicznej.</w:t>
      </w:r>
    </w:p>
    <w:p w:rsidR="003B210A" w:rsidRDefault="003B210A"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3B210A">
        <w:rPr>
          <w:rFonts w:ascii="Times New Roman" w:hAnsi="Times New Roman"/>
        </w:rPr>
        <w:t>6</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lastRenderedPageBreak/>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FA1198"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w:t>
      </w:r>
      <w:r w:rsidRPr="00FA1198">
        <w:rPr>
          <w:rFonts w:ascii="Times New Roman" w:hAnsi="Times New Roman"/>
        </w:rPr>
        <w:t xml:space="preserve">odstąpienia od umowy w całości przez którąkolwiek ze stron z przyczyn występujących po stronie Sprzedawcy, w wysokości 10% całkowitego wynagrodzenia </w:t>
      </w:r>
      <w:r w:rsidR="0002467C" w:rsidRPr="00FA1198">
        <w:rPr>
          <w:rFonts w:ascii="Times New Roman" w:hAnsi="Times New Roman"/>
        </w:rPr>
        <w:t>netto</w:t>
      </w:r>
      <w:r w:rsidRPr="00FA1198">
        <w:rPr>
          <w:rFonts w:ascii="Times New Roman" w:hAnsi="Times New Roman"/>
        </w:rPr>
        <w:t xml:space="preserve"> określonego w  § 3 ust. 1;</w:t>
      </w:r>
    </w:p>
    <w:p w:rsidR="00731F6E" w:rsidRPr="00FA1198"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FA1198">
        <w:rPr>
          <w:rFonts w:ascii="Times New Roman" w:hAnsi="Times New Roman"/>
        </w:rPr>
        <w:t xml:space="preserve">z tytułu odstąpienia od umowy w </w:t>
      </w:r>
      <w:r w:rsidR="007A2EF1" w:rsidRPr="00FA1198">
        <w:rPr>
          <w:rFonts w:ascii="Times New Roman" w:hAnsi="Times New Roman"/>
        </w:rPr>
        <w:t xml:space="preserve">części </w:t>
      </w:r>
      <w:r w:rsidRPr="00FA1198">
        <w:rPr>
          <w:rFonts w:ascii="Times New Roman" w:hAnsi="Times New Roman"/>
        </w:rPr>
        <w:t xml:space="preserve">przez którąkolwiek ze stron z przyczyn występujących po stronie Sprzedawcy, w wysokości 10% wartości </w:t>
      </w:r>
      <w:r w:rsidR="00FB4F4A" w:rsidRPr="00FA1198">
        <w:rPr>
          <w:rFonts w:ascii="Times New Roman" w:hAnsi="Times New Roman"/>
        </w:rPr>
        <w:t xml:space="preserve">netto </w:t>
      </w:r>
      <w:r w:rsidRPr="00FA1198">
        <w:rPr>
          <w:rFonts w:ascii="Times New Roman" w:hAnsi="Times New Roman"/>
        </w:rPr>
        <w:t>części</w:t>
      </w:r>
      <w:r w:rsidR="0002467C" w:rsidRPr="00FA1198">
        <w:rPr>
          <w:rFonts w:ascii="Times New Roman" w:hAnsi="Times New Roman"/>
        </w:rPr>
        <w:t xml:space="preserve"> </w:t>
      </w:r>
      <w:r w:rsidRPr="00FA1198">
        <w:rPr>
          <w:rFonts w:ascii="Times New Roman" w:hAnsi="Times New Roman"/>
        </w:rPr>
        <w:t>przedmiotu umowy, której dotyczy od</w:t>
      </w:r>
      <w:r w:rsidR="007A2EF1" w:rsidRPr="00FA1198">
        <w:rPr>
          <w:rFonts w:ascii="Times New Roman" w:hAnsi="Times New Roman"/>
        </w:rPr>
        <w:t>stąpienie;</w:t>
      </w:r>
    </w:p>
    <w:p w:rsidR="00E874DC" w:rsidRPr="00FA1198" w:rsidRDefault="00E874DC" w:rsidP="00E256BD">
      <w:pPr>
        <w:pStyle w:val="Tekstpodstawowy"/>
        <w:numPr>
          <w:ilvl w:val="0"/>
          <w:numId w:val="18"/>
        </w:numPr>
        <w:tabs>
          <w:tab w:val="clear" w:pos="720"/>
          <w:tab w:val="num" w:pos="360"/>
        </w:tabs>
        <w:ind w:right="-47"/>
        <w:jc w:val="both"/>
        <w:rPr>
          <w:rFonts w:ascii="Times New Roman" w:hAnsi="Times New Roman"/>
        </w:rPr>
      </w:pPr>
      <w:r w:rsidRPr="00FA1198">
        <w:rPr>
          <w:rFonts w:ascii="Times New Roman" w:hAnsi="Times New Roman"/>
        </w:rPr>
        <w:t>Kupujący zapłaci Sprzedawcy karę umową</w:t>
      </w:r>
      <w:r w:rsidR="00731F6E" w:rsidRPr="00FA1198">
        <w:rPr>
          <w:rFonts w:ascii="Times New Roman" w:hAnsi="Times New Roman"/>
        </w:rPr>
        <w:t>:</w:t>
      </w:r>
    </w:p>
    <w:p w:rsidR="00731F6E" w:rsidRPr="00FA1198" w:rsidRDefault="00731F6E" w:rsidP="00731F6E">
      <w:pPr>
        <w:pStyle w:val="Tekstpodstawowy"/>
        <w:numPr>
          <w:ilvl w:val="0"/>
          <w:numId w:val="26"/>
        </w:numPr>
        <w:ind w:left="709" w:right="-47"/>
        <w:jc w:val="both"/>
        <w:rPr>
          <w:rFonts w:ascii="Times New Roman" w:hAnsi="Times New Roman"/>
        </w:rPr>
      </w:pPr>
      <w:r w:rsidRPr="00FA1198">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FA1198">
        <w:rPr>
          <w:rFonts w:ascii="Times New Roman" w:hAnsi="Times New Roman"/>
        </w:rPr>
        <w:t xml:space="preserve">netto </w:t>
      </w:r>
      <w:r w:rsidRPr="00FA1198">
        <w:rPr>
          <w:rFonts w:ascii="Times New Roman" w:hAnsi="Times New Roman"/>
        </w:rPr>
        <w:t>określonego w § 3 ust. 1;</w:t>
      </w:r>
    </w:p>
    <w:p w:rsidR="00731F6E" w:rsidRPr="00FA1198" w:rsidRDefault="00731F6E" w:rsidP="00F735E6">
      <w:pPr>
        <w:pStyle w:val="Tekstpodstawowy"/>
        <w:numPr>
          <w:ilvl w:val="0"/>
          <w:numId w:val="26"/>
        </w:numPr>
        <w:ind w:left="709" w:right="-47"/>
        <w:jc w:val="both"/>
        <w:rPr>
          <w:rFonts w:ascii="Times New Roman" w:hAnsi="Times New Roman"/>
        </w:rPr>
      </w:pPr>
      <w:r w:rsidRPr="00FA1198">
        <w:rPr>
          <w:rFonts w:ascii="Times New Roman" w:hAnsi="Times New Roman"/>
        </w:rPr>
        <w:t>z tytułu odstąpienia od umowy w c</w:t>
      </w:r>
      <w:r w:rsidR="007A2EF1" w:rsidRPr="00FA1198">
        <w:rPr>
          <w:rFonts w:ascii="Times New Roman" w:hAnsi="Times New Roman"/>
        </w:rPr>
        <w:t>zęści</w:t>
      </w:r>
      <w:r w:rsidRPr="00FA1198">
        <w:rPr>
          <w:rFonts w:ascii="Times New Roman" w:hAnsi="Times New Roman"/>
        </w:rPr>
        <w:t xml:space="preserve"> przez którąkolwiek ze stron z przyczyn występujących po stronie Kupującego, w wysokości 10% wartości </w:t>
      </w:r>
      <w:r w:rsidR="00FB4F4A" w:rsidRPr="00FA1198">
        <w:rPr>
          <w:rFonts w:ascii="Times New Roman" w:hAnsi="Times New Roman"/>
        </w:rPr>
        <w:t xml:space="preserve">netto </w:t>
      </w:r>
      <w:r w:rsidRPr="00FA1198">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3B210A">
        <w:rPr>
          <w:rFonts w:ascii="Times New Roman" w:hAnsi="Times New Roman"/>
        </w:rPr>
        <w:t>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3B210A">
        <w:rPr>
          <w:rFonts w:ascii="Times New Roman" w:hAnsi="Times New Roman"/>
        </w:rPr>
        <w:t>8</w:t>
      </w:r>
    </w:p>
    <w:p w:rsidR="003B210A" w:rsidRDefault="003B210A" w:rsidP="003B210A">
      <w:pPr>
        <w:pStyle w:val="Tekstpodstawowy"/>
        <w:numPr>
          <w:ilvl w:val="2"/>
          <w:numId w:val="29"/>
        </w:numPr>
        <w:tabs>
          <w:tab w:val="clear" w:pos="2160"/>
          <w:tab w:val="num" w:pos="284"/>
        </w:tabs>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3B210A" w:rsidRDefault="003B210A" w:rsidP="003B210A">
      <w:pPr>
        <w:pStyle w:val="Tekstpodstawowy"/>
        <w:numPr>
          <w:ilvl w:val="2"/>
          <w:numId w:val="29"/>
        </w:numPr>
        <w:tabs>
          <w:tab w:val="clear" w:pos="2160"/>
          <w:tab w:val="num" w:pos="284"/>
        </w:tabs>
        <w:ind w:left="284" w:right="-47" w:hanging="284"/>
        <w:jc w:val="both"/>
        <w:rPr>
          <w:rFonts w:ascii="Times New Roman" w:hAnsi="Times New Roman"/>
        </w:rPr>
      </w:pPr>
      <w:r w:rsidRPr="00F87918">
        <w:rPr>
          <w:rFonts w:ascii="Times New Roman" w:hAnsi="Times New Roman"/>
        </w:rPr>
        <w:t>W razie wątpliwości, czy określona informacja stanowi tajemnicę Wykonawca zobowiązany jest zwrócić się w formie pisemnej do Zamawiającego o wyjaśnienie takiej wątpliwości.</w:t>
      </w:r>
    </w:p>
    <w:p w:rsidR="003B210A" w:rsidRDefault="003B210A" w:rsidP="003B210A">
      <w:pPr>
        <w:pStyle w:val="Tekstpodstawowy"/>
        <w:numPr>
          <w:ilvl w:val="2"/>
          <w:numId w:val="29"/>
        </w:numPr>
        <w:tabs>
          <w:tab w:val="clear" w:pos="2160"/>
          <w:tab w:val="num" w:pos="284"/>
        </w:tabs>
        <w:ind w:left="284" w:right="-47" w:hanging="284"/>
        <w:jc w:val="both"/>
        <w:rPr>
          <w:rFonts w:ascii="Times New Roman" w:hAnsi="Times New Roman"/>
        </w:rPr>
      </w:pPr>
      <w:r w:rsidRPr="00F87918">
        <w:rPr>
          <w:rFonts w:ascii="Times New Roman" w:hAnsi="Times New Roman"/>
        </w:rPr>
        <w:t xml:space="preserve">Wykonawca zobowiązuje się do wykorzystania uzyskanych, powyższych informacji jedynie w celu wykonania przedmiotu umowy. </w:t>
      </w:r>
    </w:p>
    <w:p w:rsidR="003B210A" w:rsidRDefault="003B210A" w:rsidP="003B210A">
      <w:pPr>
        <w:pStyle w:val="Tekstpodstawowy"/>
        <w:numPr>
          <w:ilvl w:val="2"/>
          <w:numId w:val="29"/>
        </w:numPr>
        <w:tabs>
          <w:tab w:val="clear" w:pos="2160"/>
          <w:tab w:val="num" w:pos="284"/>
        </w:tabs>
        <w:ind w:left="284" w:right="-47" w:hanging="284"/>
        <w:jc w:val="both"/>
        <w:rPr>
          <w:rFonts w:ascii="Times New Roman" w:hAnsi="Times New Roman"/>
        </w:rPr>
      </w:pPr>
      <w:r w:rsidRPr="00F87918">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3B210A" w:rsidRPr="00F87918" w:rsidRDefault="003B210A" w:rsidP="003B210A">
      <w:pPr>
        <w:pStyle w:val="Tekstpodstawowy"/>
        <w:numPr>
          <w:ilvl w:val="2"/>
          <w:numId w:val="29"/>
        </w:numPr>
        <w:tabs>
          <w:tab w:val="clear" w:pos="2160"/>
          <w:tab w:val="num" w:pos="284"/>
        </w:tabs>
        <w:ind w:left="284" w:right="-47" w:hanging="284"/>
        <w:jc w:val="both"/>
        <w:rPr>
          <w:rFonts w:ascii="Times New Roman" w:hAnsi="Times New Roman"/>
        </w:rPr>
      </w:pPr>
      <w:r w:rsidRPr="00F87918">
        <w:rPr>
          <w:rFonts w:ascii="Times New Roman" w:hAnsi="Times New Roman"/>
        </w:rPr>
        <w:t>Powyższe przepisy nie będą miały zastosowania wobec informacji powszechnie znanych lub opublikowanych oraz w przypadku żądania ich ujawnienia przez uprawniony organ.</w:t>
      </w:r>
    </w:p>
    <w:p w:rsidR="003B210A" w:rsidRDefault="003B210A" w:rsidP="003B210A">
      <w:pPr>
        <w:pStyle w:val="Tekstpodstawowy"/>
        <w:ind w:left="360" w:right="-47"/>
        <w:jc w:val="center"/>
        <w:rPr>
          <w:rFonts w:ascii="Times New Roman" w:hAnsi="Times New Roman"/>
        </w:rPr>
      </w:pPr>
    </w:p>
    <w:p w:rsidR="003B210A" w:rsidRPr="004C75EC" w:rsidRDefault="003B210A" w:rsidP="003B210A">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FA1198">
        <w:rPr>
          <w:sz w:val="24"/>
          <w:szCs w:val="24"/>
          <w:lang w:val="pl-PL"/>
        </w:rPr>
        <w:t xml:space="preserve">producenta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lastRenderedPageBreak/>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w:t>
      </w:r>
      <w:r w:rsidR="00FA1198">
        <w:rPr>
          <w:bCs/>
          <w:sz w:val="24"/>
          <w:szCs w:val="24"/>
          <w:lang w:val="pl-PL" w:eastAsia="en-US"/>
        </w:rPr>
        <w:t>w następnym dniu roboczym</w:t>
      </w:r>
      <w:r w:rsidRPr="0098432D">
        <w:rPr>
          <w:bCs/>
          <w:sz w:val="24"/>
          <w:szCs w:val="24"/>
          <w:lang w:val="pl-PL" w:eastAsia="en-US"/>
        </w:rPr>
        <w:t xml:space="preserve">, czas naprawy nie dłuższy niż </w:t>
      </w:r>
      <w:r w:rsidR="00FA1198">
        <w:rPr>
          <w:bCs/>
          <w:sz w:val="24"/>
          <w:szCs w:val="24"/>
          <w:lang w:val="pl-PL" w:eastAsia="en-US"/>
        </w:rPr>
        <w:t>……</w:t>
      </w:r>
      <w:r w:rsidRPr="0098432D">
        <w:rPr>
          <w:bCs/>
          <w:sz w:val="24"/>
          <w:szCs w:val="24"/>
          <w:lang w:val="pl-PL" w:eastAsia="en-US"/>
        </w:rPr>
        <w:t xml:space="preserve"> dni od momentu zgłoszenia.</w:t>
      </w:r>
    </w:p>
    <w:p w:rsidR="00E41EFD" w:rsidRPr="00FA1198" w:rsidRDefault="00E41EFD" w:rsidP="00E41EFD">
      <w:pPr>
        <w:numPr>
          <w:ilvl w:val="0"/>
          <w:numId w:val="20"/>
        </w:numPr>
        <w:ind w:left="284"/>
        <w:jc w:val="both"/>
        <w:rPr>
          <w:bCs/>
          <w:sz w:val="24"/>
          <w:szCs w:val="24"/>
          <w:lang w:val="pl-PL" w:eastAsia="en-US"/>
        </w:rPr>
      </w:pPr>
      <w:r w:rsidRPr="00FA1198">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3B210A">
        <w:rPr>
          <w:rFonts w:ascii="Times New Roman" w:hAnsi="Times New Roman"/>
        </w:rPr>
        <w:t>10</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3B210A">
        <w:rPr>
          <w:rFonts w:ascii="Times New Roman" w:hAnsi="Times New Roman"/>
        </w:rPr>
        <w:t>11</w:t>
      </w:r>
    </w:p>
    <w:p w:rsidR="00E874DC" w:rsidRPr="009E7877" w:rsidRDefault="00E874DC" w:rsidP="00FA119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E874DC" w:rsidRPr="009E7877" w:rsidRDefault="009F7ECA" w:rsidP="00FA1198">
      <w:pPr>
        <w:numPr>
          <w:ilvl w:val="0"/>
          <w:numId w:val="2"/>
        </w:numPr>
        <w:tabs>
          <w:tab w:val="clear" w:pos="720"/>
          <w:tab w:val="left" w:pos="360"/>
        </w:tabs>
        <w:suppressAutoHyphens/>
        <w:ind w:left="360"/>
        <w:jc w:val="both"/>
        <w:rPr>
          <w:color w:val="000000"/>
          <w:kern w:val="2"/>
          <w:sz w:val="24"/>
          <w:szCs w:val="24"/>
          <w:lang w:val="pl-PL"/>
        </w:rPr>
      </w:pPr>
      <w:proofErr w:type="spellStart"/>
      <w:r w:rsidRPr="009F7ECA">
        <w:rPr>
          <w:color w:val="000000"/>
          <w:kern w:val="2"/>
          <w:sz w:val="24"/>
          <w:szCs w:val="24"/>
        </w:rPr>
        <w:t>Zmiany</w:t>
      </w:r>
      <w:proofErr w:type="spellEnd"/>
      <w:r w:rsidRPr="009F7ECA">
        <w:rPr>
          <w:color w:val="000000"/>
          <w:kern w:val="2"/>
          <w:sz w:val="24"/>
          <w:szCs w:val="24"/>
        </w:rPr>
        <w:t xml:space="preserve"> </w:t>
      </w:r>
      <w:proofErr w:type="spellStart"/>
      <w:r w:rsidRPr="009F7ECA">
        <w:rPr>
          <w:color w:val="000000"/>
          <w:kern w:val="2"/>
          <w:sz w:val="24"/>
          <w:szCs w:val="24"/>
        </w:rPr>
        <w:t>umowy</w:t>
      </w:r>
      <w:proofErr w:type="spellEnd"/>
      <w:r w:rsidRPr="009F7ECA">
        <w:rPr>
          <w:color w:val="000000"/>
          <w:kern w:val="2"/>
          <w:sz w:val="24"/>
          <w:szCs w:val="24"/>
        </w:rPr>
        <w:t xml:space="preserve">, o </w:t>
      </w:r>
      <w:proofErr w:type="spellStart"/>
      <w:r w:rsidRPr="009F7ECA">
        <w:rPr>
          <w:color w:val="000000"/>
          <w:kern w:val="2"/>
          <w:sz w:val="24"/>
          <w:szCs w:val="24"/>
        </w:rPr>
        <w:t>których</w:t>
      </w:r>
      <w:proofErr w:type="spellEnd"/>
      <w:r w:rsidRPr="009F7ECA">
        <w:rPr>
          <w:color w:val="000000"/>
          <w:kern w:val="2"/>
          <w:sz w:val="24"/>
          <w:szCs w:val="24"/>
        </w:rPr>
        <w:t xml:space="preserve"> </w:t>
      </w:r>
      <w:proofErr w:type="spellStart"/>
      <w:r w:rsidRPr="009F7ECA">
        <w:rPr>
          <w:color w:val="000000"/>
          <w:kern w:val="2"/>
          <w:sz w:val="24"/>
          <w:szCs w:val="24"/>
        </w:rPr>
        <w:t>mowa</w:t>
      </w:r>
      <w:proofErr w:type="spellEnd"/>
      <w:r w:rsidRPr="009F7ECA">
        <w:rPr>
          <w:color w:val="000000"/>
          <w:kern w:val="2"/>
          <w:sz w:val="24"/>
          <w:szCs w:val="24"/>
        </w:rPr>
        <w:t xml:space="preserve"> w </w:t>
      </w:r>
      <w:proofErr w:type="spellStart"/>
      <w:r w:rsidRPr="009F7ECA">
        <w:rPr>
          <w:color w:val="000000"/>
          <w:kern w:val="2"/>
          <w:sz w:val="24"/>
          <w:szCs w:val="24"/>
        </w:rPr>
        <w:t>ust</w:t>
      </w:r>
      <w:proofErr w:type="spellEnd"/>
      <w:r w:rsidRPr="009F7ECA">
        <w:rPr>
          <w:color w:val="000000"/>
          <w:kern w:val="2"/>
          <w:sz w:val="24"/>
          <w:szCs w:val="24"/>
        </w:rPr>
        <w:t xml:space="preserve">. 1  </w:t>
      </w:r>
      <w:proofErr w:type="spellStart"/>
      <w:r w:rsidRPr="009F7ECA">
        <w:rPr>
          <w:color w:val="000000"/>
          <w:kern w:val="2"/>
          <w:sz w:val="24"/>
          <w:szCs w:val="24"/>
        </w:rPr>
        <w:t>muszą</w:t>
      </w:r>
      <w:proofErr w:type="spellEnd"/>
      <w:r w:rsidRPr="009F7ECA">
        <w:rPr>
          <w:color w:val="000000"/>
          <w:kern w:val="2"/>
          <w:sz w:val="24"/>
          <w:szCs w:val="24"/>
        </w:rPr>
        <w:t xml:space="preserve"> </w:t>
      </w:r>
      <w:proofErr w:type="spellStart"/>
      <w:r w:rsidRPr="009F7ECA">
        <w:rPr>
          <w:color w:val="000000"/>
          <w:kern w:val="2"/>
          <w:sz w:val="24"/>
          <w:szCs w:val="24"/>
        </w:rPr>
        <w:t>być</w:t>
      </w:r>
      <w:proofErr w:type="spellEnd"/>
      <w:r w:rsidRPr="009F7ECA">
        <w:rPr>
          <w:color w:val="000000"/>
          <w:kern w:val="2"/>
          <w:sz w:val="24"/>
          <w:szCs w:val="24"/>
        </w:rPr>
        <w:t xml:space="preserve"> </w:t>
      </w:r>
      <w:proofErr w:type="spellStart"/>
      <w:r w:rsidRPr="009F7ECA">
        <w:rPr>
          <w:color w:val="000000"/>
          <w:kern w:val="2"/>
          <w:sz w:val="24"/>
          <w:szCs w:val="24"/>
        </w:rPr>
        <w:t>dokonywane</w:t>
      </w:r>
      <w:proofErr w:type="spellEnd"/>
      <w:r w:rsidRPr="009F7ECA">
        <w:rPr>
          <w:color w:val="000000"/>
          <w:kern w:val="2"/>
          <w:sz w:val="24"/>
          <w:szCs w:val="24"/>
        </w:rPr>
        <w:t xml:space="preserve"> z </w:t>
      </w:r>
      <w:proofErr w:type="spellStart"/>
      <w:r w:rsidRPr="009F7ECA">
        <w:rPr>
          <w:color w:val="000000"/>
          <w:kern w:val="2"/>
          <w:sz w:val="24"/>
          <w:szCs w:val="24"/>
        </w:rPr>
        <w:t>zachowaniem</w:t>
      </w:r>
      <w:proofErr w:type="spellEnd"/>
      <w:r w:rsidRPr="009F7ECA">
        <w:rPr>
          <w:color w:val="000000"/>
          <w:kern w:val="2"/>
          <w:sz w:val="24"/>
          <w:szCs w:val="24"/>
        </w:rPr>
        <w:t xml:space="preserve"> </w:t>
      </w:r>
      <w:proofErr w:type="spellStart"/>
      <w:r w:rsidRPr="009F7ECA">
        <w:rPr>
          <w:color w:val="000000"/>
          <w:kern w:val="2"/>
          <w:sz w:val="24"/>
          <w:szCs w:val="24"/>
        </w:rPr>
        <w:t>przepisu</w:t>
      </w:r>
      <w:proofErr w:type="spellEnd"/>
      <w:r w:rsidRPr="009F7ECA">
        <w:rPr>
          <w:color w:val="000000"/>
          <w:kern w:val="2"/>
          <w:sz w:val="24"/>
          <w:szCs w:val="24"/>
        </w:rPr>
        <w:t xml:space="preserve"> art. 140 </w:t>
      </w:r>
      <w:proofErr w:type="spellStart"/>
      <w:r w:rsidRPr="009F7ECA">
        <w:rPr>
          <w:color w:val="000000"/>
          <w:kern w:val="2"/>
          <w:sz w:val="24"/>
          <w:szCs w:val="24"/>
        </w:rPr>
        <w:t>ust</w:t>
      </w:r>
      <w:proofErr w:type="spellEnd"/>
      <w:r w:rsidRPr="009F7ECA">
        <w:rPr>
          <w:color w:val="000000"/>
          <w:kern w:val="2"/>
          <w:sz w:val="24"/>
          <w:szCs w:val="24"/>
        </w:rPr>
        <w:t xml:space="preserve"> 3 </w:t>
      </w:r>
      <w:proofErr w:type="spellStart"/>
      <w:r w:rsidRPr="009F7ECA">
        <w:rPr>
          <w:color w:val="000000"/>
          <w:kern w:val="2"/>
          <w:sz w:val="24"/>
          <w:szCs w:val="24"/>
        </w:rPr>
        <w:t>ustawy</w:t>
      </w:r>
      <w:proofErr w:type="spellEnd"/>
      <w:r w:rsidRPr="009F7ECA">
        <w:rPr>
          <w:color w:val="000000"/>
          <w:kern w:val="2"/>
          <w:sz w:val="24"/>
          <w:szCs w:val="24"/>
        </w:rPr>
        <w:t xml:space="preserve"> </w:t>
      </w:r>
      <w:proofErr w:type="spellStart"/>
      <w:r w:rsidRPr="009F7ECA">
        <w:rPr>
          <w:color w:val="000000"/>
          <w:kern w:val="2"/>
          <w:sz w:val="24"/>
          <w:szCs w:val="24"/>
        </w:rPr>
        <w:t>Prawy</w:t>
      </w:r>
      <w:proofErr w:type="spellEnd"/>
      <w:r w:rsidRPr="009F7ECA">
        <w:rPr>
          <w:color w:val="000000"/>
          <w:kern w:val="2"/>
          <w:sz w:val="24"/>
          <w:szCs w:val="24"/>
        </w:rPr>
        <w:t xml:space="preserve"> </w:t>
      </w:r>
      <w:proofErr w:type="spellStart"/>
      <w:r w:rsidRPr="009F7ECA">
        <w:rPr>
          <w:color w:val="000000"/>
          <w:kern w:val="2"/>
          <w:sz w:val="24"/>
          <w:szCs w:val="24"/>
        </w:rPr>
        <w:t>zamówień</w:t>
      </w:r>
      <w:proofErr w:type="spellEnd"/>
      <w:r w:rsidRPr="009F7ECA">
        <w:rPr>
          <w:color w:val="000000"/>
          <w:kern w:val="2"/>
          <w:sz w:val="24"/>
          <w:szCs w:val="24"/>
        </w:rPr>
        <w:t xml:space="preserve"> </w:t>
      </w:r>
      <w:proofErr w:type="spellStart"/>
      <w:r w:rsidRPr="009F7ECA">
        <w:rPr>
          <w:color w:val="000000"/>
          <w:kern w:val="2"/>
          <w:sz w:val="24"/>
          <w:szCs w:val="24"/>
        </w:rPr>
        <w:t>publicznych</w:t>
      </w:r>
      <w:proofErr w:type="spellEnd"/>
      <w:r w:rsidRPr="009F7ECA">
        <w:rPr>
          <w:color w:val="000000"/>
          <w:kern w:val="2"/>
          <w:sz w:val="24"/>
          <w:szCs w:val="24"/>
        </w:rPr>
        <w:t>.</w:t>
      </w:r>
      <w:r w:rsidR="00E874DC" w:rsidRPr="009E7877">
        <w:rPr>
          <w:color w:val="000000"/>
          <w:kern w:val="2"/>
          <w:sz w:val="24"/>
          <w:szCs w:val="24"/>
          <w:lang w:val="pl-PL"/>
        </w:rPr>
        <w:t xml:space="preserve">  </w:t>
      </w:r>
    </w:p>
    <w:p w:rsidR="00E874DC" w:rsidRDefault="00E874DC" w:rsidP="00FA119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rsidR="00267340" w:rsidRDefault="00267340" w:rsidP="00FA1198">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FA119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FA119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FA1198">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FA1198">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FA1198">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FA1198">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FA1198">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FA1198">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3B210A">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3B210A">
        <w:rPr>
          <w:rFonts w:ascii="Times New Roman" w:hAnsi="Times New Roman"/>
        </w:rPr>
        <w:t>3</w:t>
      </w:r>
    </w:p>
    <w:p w:rsidR="0086736E" w:rsidRDefault="0086736E" w:rsidP="00FA1198">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FA1198">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FA1198">
      <w:pPr>
        <w:pStyle w:val="NormalnyWeb"/>
        <w:ind w:left="284" w:hanging="284"/>
        <w:jc w:val="both"/>
      </w:pPr>
      <w:r>
        <w:t xml:space="preserve">3. Wykonawca zobowiązuje się do wykorzystania uzyskanych, powyższych informacji jedynie w celu wykonania przedmiotu umowy. </w:t>
      </w:r>
    </w:p>
    <w:p w:rsidR="0086736E" w:rsidRDefault="0086736E" w:rsidP="00FA1198">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FA1198">
      <w:pPr>
        <w:pStyle w:val="NormalnyWeb"/>
        <w:ind w:left="284" w:hanging="284"/>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3B210A" w:rsidRDefault="00C93478" w:rsidP="00E874DC">
      <w:pPr>
        <w:pStyle w:val="Tekstpodstawowy"/>
        <w:ind w:right="-47"/>
        <w:jc w:val="center"/>
        <w:rPr>
          <w:rFonts w:ascii="Times New Roman" w:hAnsi="Times New Roman"/>
        </w:rPr>
      </w:pPr>
      <w:r>
        <w:rPr>
          <w:rFonts w:ascii="Times New Roman" w:hAnsi="Times New Roman"/>
        </w:rPr>
        <w:t>§1</w:t>
      </w:r>
      <w:r w:rsidR="003B210A">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D46DCD" w:rsidP="00E874DC">
      <w:pPr>
        <w:pStyle w:val="Tekstpodstawowy"/>
        <w:ind w:right="-47"/>
        <w:jc w:val="center"/>
        <w:rPr>
          <w:rFonts w:ascii="Times New Roman" w:hAnsi="Times New Roman"/>
        </w:rPr>
      </w:pPr>
      <w:r>
        <w:rPr>
          <w:rFonts w:ascii="Times New Roman" w:hAnsi="Times New Roman"/>
        </w:rPr>
        <w:t>§1</w:t>
      </w:r>
      <w:r w:rsidR="003B210A">
        <w:rPr>
          <w:rFonts w:ascii="Times New Roman" w:hAnsi="Times New Roman"/>
        </w:rPr>
        <w:t>5</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3B210A">
        <w:rPr>
          <w:rFonts w:ascii="Times New Roman" w:hAnsi="Times New Roman"/>
        </w:rPr>
        <w:t>6</w:t>
      </w:r>
      <w:bookmarkStart w:id="0" w:name="_GoBack"/>
      <w:bookmarkEnd w:id="0"/>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4D0C" w:rsidRDefault="005F4D0C">
      <w:r>
        <w:separator/>
      </w:r>
    </w:p>
  </w:endnote>
  <w:endnote w:type="continuationSeparator" w:id="0">
    <w:p w:rsidR="005F4D0C" w:rsidRDefault="005F4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4D0C" w:rsidRDefault="005F4D0C">
      <w:r>
        <w:separator/>
      </w:r>
    </w:p>
  </w:footnote>
  <w:footnote w:type="continuationSeparator" w:id="0">
    <w:p w:rsidR="005F4D0C" w:rsidRDefault="005F4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37D31D9"/>
    <w:multiLevelType w:val="hybridMultilevel"/>
    <w:tmpl w:val="B150F93E"/>
    <w:lvl w:ilvl="0" w:tplc="2DBC0D86">
      <w:start w:val="1"/>
      <w:numFmt w:val="decimal"/>
      <w:lvlText w:val="%1."/>
      <w:lvlJc w:val="left"/>
      <w:pPr>
        <w:ind w:left="332" w:hanging="360"/>
      </w:pPr>
      <w:rPr>
        <w:rFonts w:eastAsia="Calibri" w:hint="default"/>
        <w:b w:val="0"/>
        <w:sz w:val="22"/>
      </w:rPr>
    </w:lvl>
    <w:lvl w:ilvl="1" w:tplc="04150019" w:tentative="1">
      <w:start w:val="1"/>
      <w:numFmt w:val="lowerLetter"/>
      <w:lvlText w:val="%2."/>
      <w:lvlJc w:val="left"/>
      <w:pPr>
        <w:ind w:left="1052" w:hanging="360"/>
      </w:pPr>
    </w:lvl>
    <w:lvl w:ilvl="2" w:tplc="0415001B" w:tentative="1">
      <w:start w:val="1"/>
      <w:numFmt w:val="lowerRoman"/>
      <w:lvlText w:val="%3."/>
      <w:lvlJc w:val="right"/>
      <w:pPr>
        <w:ind w:left="1772" w:hanging="180"/>
      </w:pPr>
    </w:lvl>
    <w:lvl w:ilvl="3" w:tplc="0415000F" w:tentative="1">
      <w:start w:val="1"/>
      <w:numFmt w:val="decimal"/>
      <w:lvlText w:val="%4."/>
      <w:lvlJc w:val="left"/>
      <w:pPr>
        <w:ind w:left="2492" w:hanging="360"/>
      </w:pPr>
    </w:lvl>
    <w:lvl w:ilvl="4" w:tplc="04150019" w:tentative="1">
      <w:start w:val="1"/>
      <w:numFmt w:val="lowerLetter"/>
      <w:lvlText w:val="%5."/>
      <w:lvlJc w:val="left"/>
      <w:pPr>
        <w:ind w:left="3212" w:hanging="360"/>
      </w:pPr>
    </w:lvl>
    <w:lvl w:ilvl="5" w:tplc="0415001B" w:tentative="1">
      <w:start w:val="1"/>
      <w:numFmt w:val="lowerRoman"/>
      <w:lvlText w:val="%6."/>
      <w:lvlJc w:val="right"/>
      <w:pPr>
        <w:ind w:left="3932" w:hanging="180"/>
      </w:pPr>
    </w:lvl>
    <w:lvl w:ilvl="6" w:tplc="0415000F" w:tentative="1">
      <w:start w:val="1"/>
      <w:numFmt w:val="decimal"/>
      <w:lvlText w:val="%7."/>
      <w:lvlJc w:val="left"/>
      <w:pPr>
        <w:ind w:left="4652" w:hanging="360"/>
      </w:pPr>
    </w:lvl>
    <w:lvl w:ilvl="7" w:tplc="04150019" w:tentative="1">
      <w:start w:val="1"/>
      <w:numFmt w:val="lowerLetter"/>
      <w:lvlText w:val="%8."/>
      <w:lvlJc w:val="left"/>
      <w:pPr>
        <w:ind w:left="5372" w:hanging="360"/>
      </w:pPr>
    </w:lvl>
    <w:lvl w:ilvl="8" w:tplc="0415001B" w:tentative="1">
      <w:start w:val="1"/>
      <w:numFmt w:val="lowerRoman"/>
      <w:lvlText w:val="%9."/>
      <w:lvlJc w:val="right"/>
      <w:pPr>
        <w:ind w:left="6092"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4D0C"/>
    <w:rsid w:val="000033EA"/>
    <w:rsid w:val="00010E4C"/>
    <w:rsid w:val="0002467C"/>
    <w:rsid w:val="00040A7A"/>
    <w:rsid w:val="000936CA"/>
    <w:rsid w:val="00097182"/>
    <w:rsid w:val="000B1A00"/>
    <w:rsid w:val="000C0F66"/>
    <w:rsid w:val="0017420C"/>
    <w:rsid w:val="001764D4"/>
    <w:rsid w:val="001F341B"/>
    <w:rsid w:val="002430FD"/>
    <w:rsid w:val="00267340"/>
    <w:rsid w:val="00275C59"/>
    <w:rsid w:val="00337165"/>
    <w:rsid w:val="003974EB"/>
    <w:rsid w:val="003B210A"/>
    <w:rsid w:val="003C6167"/>
    <w:rsid w:val="003F1749"/>
    <w:rsid w:val="00496551"/>
    <w:rsid w:val="00512FD2"/>
    <w:rsid w:val="00523F87"/>
    <w:rsid w:val="00593CEB"/>
    <w:rsid w:val="005C6D38"/>
    <w:rsid w:val="005D2104"/>
    <w:rsid w:val="005F4D0C"/>
    <w:rsid w:val="00614C95"/>
    <w:rsid w:val="00660027"/>
    <w:rsid w:val="006F51B5"/>
    <w:rsid w:val="006F7905"/>
    <w:rsid w:val="00714F51"/>
    <w:rsid w:val="00731F6E"/>
    <w:rsid w:val="00790EA5"/>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57131"/>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A1198"/>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A79F3B"/>
  <w15:chartTrackingRefBased/>
  <w15:docId w15:val="{9FF86959-C016-4442-A3AE-E8D2A15DD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19</TotalTime>
  <Pages>6</Pages>
  <Words>1885</Words>
  <Characters>13400</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5</cp:revision>
  <cp:lastPrinted>1899-12-31T23:00:00Z</cp:lastPrinted>
  <dcterms:created xsi:type="dcterms:W3CDTF">2019-07-09T11:36:00Z</dcterms:created>
  <dcterms:modified xsi:type="dcterms:W3CDTF">2019-07-10T08:20:00Z</dcterms:modified>
</cp:coreProperties>
</file>